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0C" w:rsidRDefault="00CB380C" w:rsidP="00CB380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Редакция СМИ «ИНТЕЛЛЕКТУАЛ»</w:t>
      </w:r>
    </w:p>
    <w:p w:rsidR="00CB380C" w:rsidRDefault="00CB380C" w:rsidP="00CB380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 xml:space="preserve">(Свидетельство ЭЛ </w:t>
      </w:r>
      <w:proofErr w:type="gramEnd"/>
    </w:p>
    <w:p w:rsidR="00CB380C" w:rsidRPr="003A1EC9" w:rsidRDefault="00CB380C" w:rsidP="00CB380C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№ ФС </w:t>
      </w:r>
      <w:r w:rsidRPr="00014599">
        <w:rPr>
          <w:rFonts w:ascii="Times New Roman" w:hAnsi="Times New Roman"/>
          <w:b/>
          <w:sz w:val="28"/>
          <w:szCs w:val="28"/>
        </w:rPr>
        <w:t>77 – 60067 от 10.12.2014 г.,</w:t>
      </w:r>
    </w:p>
    <w:p w:rsidR="00CB380C" w:rsidRDefault="00CB380C" w:rsidP="00CB380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выдано Федеральной службой         </w:t>
      </w:r>
    </w:p>
    <w:p w:rsidR="00CB380C" w:rsidRDefault="00CB380C" w:rsidP="00CB380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по надзору в сфере связи,</w:t>
      </w:r>
    </w:p>
    <w:p w:rsidR="00CB380C" w:rsidRDefault="00CB380C" w:rsidP="00CB380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информационных технологий и</w:t>
      </w:r>
    </w:p>
    <w:p w:rsidR="00CB380C" w:rsidRDefault="00CB380C" w:rsidP="00CB380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массовых коммуникаций</w:t>
      </w:r>
    </w:p>
    <w:p w:rsidR="00CB380C" w:rsidRDefault="00CB380C" w:rsidP="00CB380C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(РОСКОМНАДЗОР</w:t>
      </w:r>
      <w:r w:rsidRPr="00014599">
        <w:rPr>
          <w:rFonts w:ascii="Times New Roman" w:hAnsi="Times New Roman"/>
          <w:b/>
          <w:sz w:val="24"/>
          <w:szCs w:val="24"/>
        </w:rPr>
        <w:t>, г. Москва).</w:t>
      </w:r>
    </w:p>
    <w:p w:rsidR="00EA5BEF" w:rsidRDefault="00CB380C" w:rsidP="00CB380C">
      <w:pPr>
        <w:jc w:val="center"/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845185" cy="854075"/>
            <wp:effectExtent l="19050" t="0" r="0" b="0"/>
            <wp:docPr id="1" name="Рисунок 1" descr="ИНТ-Л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НТ-Л 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185" cy="85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63C" w:rsidRDefault="00CB380C" w:rsidP="00CB380C">
      <w:pPr>
        <w:jc w:val="center"/>
        <w:rPr>
          <w:rFonts w:ascii="Times New Roman" w:hAnsi="Times New Roman"/>
          <w:b/>
          <w:bCs/>
          <w:color w:val="000000"/>
          <w:spacing w:val="-5"/>
          <w:sz w:val="36"/>
          <w:szCs w:val="36"/>
        </w:rPr>
      </w:pPr>
      <w:r w:rsidRPr="00061E5A">
        <w:rPr>
          <w:rFonts w:ascii="Times New Roman" w:hAnsi="Times New Roman"/>
          <w:b/>
          <w:bCs/>
          <w:color w:val="000000"/>
          <w:spacing w:val="-5"/>
          <w:sz w:val="36"/>
          <w:szCs w:val="36"/>
        </w:rPr>
        <w:t>В</w:t>
      </w:r>
      <w:r>
        <w:rPr>
          <w:rFonts w:ascii="Times New Roman" w:hAnsi="Times New Roman"/>
          <w:b/>
          <w:bCs/>
          <w:color w:val="000000"/>
          <w:spacing w:val="-5"/>
          <w:sz w:val="36"/>
          <w:szCs w:val="36"/>
        </w:rPr>
        <w:t xml:space="preserve">сероссийские </w:t>
      </w:r>
    </w:p>
    <w:p w:rsidR="00CB380C" w:rsidRDefault="00CB380C" w:rsidP="00CB380C">
      <w:pPr>
        <w:jc w:val="center"/>
        <w:rPr>
          <w:rFonts w:ascii="Times New Roman" w:hAnsi="Times New Roman"/>
          <w:b/>
          <w:bCs/>
          <w:color w:val="0070C0"/>
          <w:spacing w:val="-5"/>
          <w:sz w:val="36"/>
          <w:szCs w:val="36"/>
        </w:rPr>
      </w:pPr>
      <w:r w:rsidRPr="008A663C">
        <w:rPr>
          <w:rFonts w:ascii="Times New Roman" w:hAnsi="Times New Roman"/>
          <w:b/>
          <w:bCs/>
          <w:color w:val="FF0000"/>
          <w:spacing w:val="-5"/>
          <w:sz w:val="36"/>
          <w:szCs w:val="36"/>
        </w:rPr>
        <w:t xml:space="preserve">Творческие Конкурсы </w:t>
      </w:r>
      <w:r w:rsidR="008A663C" w:rsidRPr="008A663C">
        <w:rPr>
          <w:rFonts w:ascii="Times New Roman" w:hAnsi="Times New Roman"/>
          <w:b/>
          <w:bCs/>
          <w:color w:val="FF0000"/>
          <w:spacing w:val="-5"/>
          <w:sz w:val="36"/>
          <w:szCs w:val="36"/>
        </w:rPr>
        <w:t>и ВИКТОРИНА</w:t>
      </w:r>
      <w:r w:rsidR="008A663C">
        <w:rPr>
          <w:rFonts w:ascii="Times New Roman" w:hAnsi="Times New Roman"/>
          <w:b/>
          <w:bCs/>
          <w:color w:val="000000"/>
          <w:spacing w:val="-5"/>
          <w:sz w:val="36"/>
          <w:szCs w:val="36"/>
        </w:rPr>
        <w:t xml:space="preserve"> </w:t>
      </w:r>
      <w:proofErr w:type="spellStart"/>
      <w:r w:rsidRPr="00061E5A">
        <w:rPr>
          <w:rFonts w:ascii="Times New Roman" w:hAnsi="Times New Roman"/>
          <w:b/>
          <w:bCs/>
          <w:color w:val="0070C0"/>
          <w:spacing w:val="-5"/>
          <w:sz w:val="36"/>
          <w:szCs w:val="36"/>
        </w:rPr>
        <w:t>ИНТЕЛЛЕКТУАЛ</w:t>
      </w:r>
      <w:r>
        <w:rPr>
          <w:rFonts w:ascii="Times New Roman" w:hAnsi="Times New Roman"/>
          <w:b/>
          <w:bCs/>
          <w:color w:val="0070C0"/>
          <w:spacing w:val="-5"/>
          <w:sz w:val="36"/>
          <w:szCs w:val="36"/>
        </w:rPr>
        <w:t>ов</w:t>
      </w:r>
      <w:proofErr w:type="spellEnd"/>
    </w:p>
    <w:p w:rsidR="00CB380C" w:rsidRPr="00061E5A" w:rsidRDefault="00CB380C" w:rsidP="00CB380C">
      <w:pPr>
        <w:jc w:val="center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061E5A">
        <w:rPr>
          <w:rFonts w:ascii="Times New Roman" w:hAnsi="Times New Roman"/>
          <w:sz w:val="24"/>
          <w:szCs w:val="24"/>
        </w:rPr>
        <w:t>Принять участие в конкурсе могут педагоги, воспитатели, родители, школьники, дошкольники и т.д. Конкурсные работы в соответствующих номинациях могут быть выполнены детьми, взрослыми или совместно - детьми и взрослыми (индивидуально или коллективно).</w:t>
      </w:r>
    </w:p>
    <w:p w:rsidR="00CB380C" w:rsidRPr="00D04D4D" w:rsidRDefault="00CB380C" w:rsidP="00CB380C">
      <w:pPr>
        <w:shd w:val="clear" w:color="auto" w:fill="FFFFFF"/>
        <w:spacing w:before="125" w:after="187" w:line="227" w:lineRule="atLeast"/>
        <w:jc w:val="center"/>
        <w:rPr>
          <w:rFonts w:ascii="Times New Roman" w:eastAsia="Times New Roman" w:hAnsi="Times New Roman"/>
          <w:sz w:val="32"/>
          <w:szCs w:val="32"/>
          <w:lang w:eastAsia="ru-RU"/>
        </w:rPr>
      </w:pPr>
      <w:r w:rsidRPr="00D04D4D">
        <w:rPr>
          <w:rFonts w:ascii="Times New Roman" w:eastAsia="Times New Roman" w:hAnsi="Times New Roman"/>
          <w:sz w:val="32"/>
          <w:szCs w:val="32"/>
          <w:lang w:eastAsia="ru-RU"/>
        </w:rPr>
        <w:t xml:space="preserve">Учредителем Конкурса является </w:t>
      </w:r>
      <w:r>
        <w:rPr>
          <w:rFonts w:ascii="Times New Roman" w:eastAsia="Times New Roman" w:hAnsi="Times New Roman"/>
          <w:sz w:val="32"/>
          <w:szCs w:val="32"/>
          <w:lang w:eastAsia="ru-RU"/>
        </w:rPr>
        <w:t xml:space="preserve">Патриотический </w:t>
      </w:r>
      <w:r w:rsidRPr="00D04D4D">
        <w:rPr>
          <w:rFonts w:ascii="Times New Roman" w:eastAsia="Times New Roman" w:hAnsi="Times New Roman"/>
          <w:sz w:val="32"/>
          <w:szCs w:val="32"/>
          <w:lang w:eastAsia="ru-RU"/>
        </w:rPr>
        <w:t xml:space="preserve">Союз Педагогов </w:t>
      </w:r>
      <w:r w:rsidRPr="00D04D4D">
        <w:rPr>
          <w:rFonts w:ascii="Times New Roman" w:eastAsia="Times New Roman" w:hAnsi="Times New Roman"/>
          <w:b/>
          <w:color w:val="002060"/>
          <w:sz w:val="32"/>
          <w:szCs w:val="32"/>
          <w:lang w:eastAsia="ru-RU"/>
        </w:rPr>
        <w:t>«Интеллектуал»</w:t>
      </w:r>
    </w:p>
    <w:p w:rsidR="00CB380C" w:rsidRPr="00061E5A" w:rsidRDefault="00CB380C" w:rsidP="00CB380C">
      <w:pPr>
        <w:rPr>
          <w:rFonts w:ascii="Times New Roman" w:hAnsi="Times New Roman"/>
          <w:b/>
          <w:bCs/>
          <w:iCs/>
          <w:sz w:val="32"/>
          <w:szCs w:val="32"/>
        </w:rPr>
      </w:pPr>
      <w:r w:rsidRPr="00061E5A">
        <w:rPr>
          <w:rFonts w:ascii="Times New Roman" w:hAnsi="Times New Roman"/>
        </w:rPr>
        <w:t xml:space="preserve">Электронная почта Оргкомитета- </w:t>
      </w:r>
      <w:hyperlink r:id="rId6" w:history="1">
        <w:r w:rsidRPr="00061E5A">
          <w:rPr>
            <w:rStyle w:val="a5"/>
            <w:rFonts w:ascii="Times New Roman" w:hAnsi="Times New Roman"/>
            <w:color w:val="auto"/>
            <w:sz w:val="32"/>
            <w:szCs w:val="32"/>
            <w:u w:val="none"/>
            <w:lang w:val="en-US"/>
          </w:rPr>
          <w:t>intellektyal</w:t>
        </w:r>
        <w:r w:rsidRPr="00061E5A">
          <w:rPr>
            <w:rStyle w:val="a5"/>
            <w:rFonts w:ascii="Times New Roman" w:hAnsi="Times New Roman"/>
            <w:color w:val="auto"/>
            <w:sz w:val="32"/>
            <w:szCs w:val="32"/>
            <w:u w:val="none"/>
          </w:rPr>
          <w:t>@</w:t>
        </w:r>
        <w:r w:rsidRPr="00061E5A">
          <w:rPr>
            <w:rStyle w:val="a5"/>
            <w:rFonts w:ascii="Times New Roman" w:hAnsi="Times New Roman"/>
            <w:color w:val="auto"/>
            <w:sz w:val="32"/>
            <w:szCs w:val="32"/>
            <w:u w:val="none"/>
            <w:lang w:val="en-US"/>
          </w:rPr>
          <w:t>yandex</w:t>
        </w:r>
        <w:r w:rsidRPr="00061E5A">
          <w:rPr>
            <w:rStyle w:val="a5"/>
            <w:rFonts w:ascii="Times New Roman" w:hAnsi="Times New Roman"/>
            <w:color w:val="auto"/>
            <w:sz w:val="32"/>
            <w:szCs w:val="32"/>
            <w:u w:val="none"/>
          </w:rPr>
          <w:t>.</w:t>
        </w:r>
        <w:r w:rsidRPr="00061E5A">
          <w:rPr>
            <w:rStyle w:val="a5"/>
            <w:rFonts w:ascii="Times New Roman" w:hAnsi="Times New Roman"/>
            <w:color w:val="auto"/>
            <w:sz w:val="32"/>
            <w:szCs w:val="32"/>
            <w:u w:val="none"/>
            <w:lang w:val="en-US"/>
          </w:rPr>
          <w:t>ru</w:t>
        </w:r>
      </w:hyperlink>
    </w:p>
    <w:p w:rsidR="00CB380C" w:rsidRDefault="00CB380C" w:rsidP="00CB380C">
      <w:pPr>
        <w:rPr>
          <w:rFonts w:ascii="Times New Roman" w:hAnsi="Times New Roman"/>
          <w:bCs/>
          <w:color w:val="000000"/>
          <w:spacing w:val="-5"/>
          <w:sz w:val="24"/>
          <w:szCs w:val="24"/>
        </w:rPr>
      </w:pPr>
      <w:r w:rsidRPr="00061E5A">
        <w:rPr>
          <w:rFonts w:ascii="Times New Roman" w:hAnsi="Times New Roman"/>
          <w:bCs/>
          <w:color w:val="000000"/>
          <w:spacing w:val="-5"/>
          <w:sz w:val="24"/>
          <w:szCs w:val="24"/>
        </w:rPr>
        <w:t>Цель: Содействие профессиональному росту учителя, развитие профессиональной компетенции учителя через конкурсы педагогического мастерства, вовлечение родителей в процесс воспитания и развития своих детей, раскрыть творческий потенциал ребенка, повышение качества образования, повышения профессионального мастерства педагога, внедрение и распространение современных инновационных образовательных технологий, обмен опытом, поддержки творческих педагогов.</w:t>
      </w:r>
    </w:p>
    <w:p w:rsidR="00CB380C" w:rsidRPr="00061E5A" w:rsidRDefault="00CB380C" w:rsidP="00CB380C">
      <w:pPr>
        <w:jc w:val="center"/>
        <w:rPr>
          <w:rFonts w:ascii="Times New Roman" w:hAnsi="Times New Roman"/>
          <w:b/>
          <w:bCs/>
          <w:color w:val="002060"/>
          <w:spacing w:val="-5"/>
          <w:sz w:val="32"/>
          <w:szCs w:val="32"/>
        </w:rPr>
      </w:pPr>
      <w:r w:rsidRPr="00061E5A">
        <w:rPr>
          <w:rFonts w:ascii="Times New Roman" w:hAnsi="Times New Roman"/>
          <w:b/>
          <w:bCs/>
          <w:color w:val="002060"/>
          <w:spacing w:val="-5"/>
          <w:sz w:val="32"/>
          <w:szCs w:val="32"/>
        </w:rPr>
        <w:t>Номинации</w:t>
      </w:r>
      <w:r>
        <w:rPr>
          <w:rFonts w:ascii="Times New Roman" w:hAnsi="Times New Roman"/>
          <w:b/>
          <w:bCs/>
          <w:color w:val="002060"/>
          <w:spacing w:val="-5"/>
          <w:sz w:val="32"/>
          <w:szCs w:val="32"/>
        </w:rPr>
        <w:t>:</w:t>
      </w:r>
    </w:p>
    <w:p w:rsidR="00CB380C" w:rsidRPr="00CB380C" w:rsidRDefault="00CB380C" w:rsidP="00CB380C">
      <w:pPr>
        <w:jc w:val="center"/>
        <w:rPr>
          <w:rFonts w:ascii="Times New Roman" w:hAnsi="Times New Roman"/>
          <w:sz w:val="28"/>
          <w:szCs w:val="28"/>
        </w:rPr>
      </w:pPr>
      <w:proofErr w:type="gramStart"/>
      <w:r w:rsidRPr="00CB380C">
        <w:rPr>
          <w:rFonts w:ascii="Times New Roman" w:hAnsi="Times New Roman"/>
          <w:sz w:val="28"/>
          <w:szCs w:val="28"/>
        </w:rPr>
        <w:t>На конкурс принимаются творческие, методические разработки, в которых вы рассказываете о своем педагогическом опыте и идеях, о жизни, занятиях, играх и развлечениях ваших детей в детском саду, школе, семье, педагогические проекты любой направленности и тематики, статьи, исследовательские работы,  сценарии праздников, мероприятий, развлечений, фотографии, видео, презентации, сочинения, эссе, стихи, рисунки, пьесы, поделки, видеозаписи любых выступлений, тексты, ноты, музыка, песни, музыкальные игры</w:t>
      </w:r>
      <w:proofErr w:type="gramEnd"/>
      <w:r w:rsidRPr="00CB380C">
        <w:rPr>
          <w:rFonts w:ascii="Times New Roman" w:hAnsi="Times New Roman"/>
          <w:sz w:val="28"/>
          <w:szCs w:val="28"/>
        </w:rPr>
        <w:t xml:space="preserve"> и сказки, презентации и т.д.</w:t>
      </w:r>
    </w:p>
    <w:p w:rsidR="00CB380C" w:rsidRPr="00061E5A" w:rsidRDefault="00CB380C" w:rsidP="00CB380C">
      <w:pPr>
        <w:rPr>
          <w:rFonts w:ascii="Times New Roman" w:hAnsi="Times New Roman"/>
          <w:bCs/>
          <w:color w:val="000000"/>
          <w:spacing w:val="-5"/>
          <w:sz w:val="24"/>
          <w:szCs w:val="24"/>
        </w:rPr>
      </w:pPr>
    </w:p>
    <w:tbl>
      <w:tblPr>
        <w:tblW w:w="0" w:type="auto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276"/>
        <w:gridCol w:w="2552"/>
        <w:gridCol w:w="1843"/>
        <w:gridCol w:w="1842"/>
        <w:gridCol w:w="2620"/>
      </w:tblGrid>
      <w:tr w:rsidR="00CB380C" w:rsidRPr="00C216DB" w:rsidTr="008A663C">
        <w:tc>
          <w:tcPr>
            <w:tcW w:w="1276" w:type="dxa"/>
          </w:tcPr>
          <w:p w:rsidR="00CB380C" w:rsidRPr="00C216DB" w:rsidRDefault="00CB380C" w:rsidP="003A51C7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C216DB">
              <w:rPr>
                <w:rFonts w:ascii="Times New Roman" w:hAnsi="Times New Roman"/>
                <w:sz w:val="32"/>
                <w:szCs w:val="32"/>
              </w:rPr>
              <w:t xml:space="preserve">№ </w:t>
            </w:r>
            <w:proofErr w:type="spellStart"/>
            <w:r w:rsidRPr="00C216DB">
              <w:rPr>
                <w:rFonts w:ascii="Times New Roman" w:hAnsi="Times New Roman"/>
                <w:sz w:val="32"/>
                <w:szCs w:val="32"/>
              </w:rPr>
              <w:t>пп</w:t>
            </w:r>
            <w:proofErr w:type="spellEnd"/>
          </w:p>
        </w:tc>
        <w:tc>
          <w:tcPr>
            <w:tcW w:w="2552" w:type="dxa"/>
          </w:tcPr>
          <w:p w:rsidR="00CB380C" w:rsidRPr="00C216DB" w:rsidRDefault="00CB380C" w:rsidP="003A51C7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C216DB">
              <w:rPr>
                <w:rFonts w:ascii="Times New Roman" w:hAnsi="Times New Roman"/>
                <w:sz w:val="32"/>
                <w:szCs w:val="32"/>
              </w:rPr>
              <w:t>Название проекта</w:t>
            </w:r>
          </w:p>
        </w:tc>
        <w:tc>
          <w:tcPr>
            <w:tcW w:w="1843" w:type="dxa"/>
          </w:tcPr>
          <w:p w:rsidR="00CB380C" w:rsidRPr="00C216DB" w:rsidRDefault="00CB380C" w:rsidP="003A51C7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C216DB">
              <w:rPr>
                <w:rFonts w:ascii="Times New Roman" w:hAnsi="Times New Roman"/>
                <w:sz w:val="32"/>
                <w:szCs w:val="32"/>
              </w:rPr>
              <w:t>Сроки проведения</w:t>
            </w:r>
          </w:p>
        </w:tc>
        <w:tc>
          <w:tcPr>
            <w:tcW w:w="1842" w:type="dxa"/>
          </w:tcPr>
          <w:p w:rsidR="00CB380C" w:rsidRPr="00C216DB" w:rsidRDefault="00CB380C" w:rsidP="003A51C7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C216DB">
              <w:rPr>
                <w:rFonts w:ascii="Times New Roman" w:hAnsi="Times New Roman"/>
                <w:sz w:val="32"/>
                <w:szCs w:val="32"/>
              </w:rPr>
              <w:t>Адрес жюри</w:t>
            </w:r>
          </w:p>
        </w:tc>
        <w:tc>
          <w:tcPr>
            <w:tcW w:w="2620" w:type="dxa"/>
          </w:tcPr>
          <w:p w:rsidR="00CB380C" w:rsidRPr="00C216DB" w:rsidRDefault="00CB380C" w:rsidP="00AA7230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C216DB">
              <w:rPr>
                <w:rFonts w:ascii="Times New Roman" w:hAnsi="Times New Roman"/>
                <w:sz w:val="32"/>
                <w:szCs w:val="32"/>
              </w:rPr>
              <w:t>Дополнительн</w:t>
            </w:r>
            <w:r w:rsidR="00AA7230">
              <w:rPr>
                <w:rFonts w:ascii="Times New Roman" w:hAnsi="Times New Roman"/>
                <w:sz w:val="32"/>
                <w:szCs w:val="32"/>
              </w:rPr>
              <w:t>ая информация</w:t>
            </w:r>
          </w:p>
        </w:tc>
      </w:tr>
      <w:tr w:rsidR="00CB380C" w:rsidRPr="00C216DB" w:rsidTr="008A663C">
        <w:tc>
          <w:tcPr>
            <w:tcW w:w="1276" w:type="dxa"/>
          </w:tcPr>
          <w:p w:rsidR="00CB380C" w:rsidRPr="00C216DB" w:rsidRDefault="00CB380C" w:rsidP="003A51C7">
            <w:pPr>
              <w:pStyle w:val="a6"/>
              <w:spacing w:after="0" w:line="240" w:lineRule="auto"/>
              <w:rPr>
                <w:rFonts w:ascii="Times New Roman" w:hAnsi="Times New Roman"/>
                <w:b/>
                <w:color w:val="7030A0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color w:val="7030A0"/>
                <w:sz w:val="32"/>
                <w:szCs w:val="32"/>
              </w:rPr>
              <w:t>0</w:t>
            </w:r>
          </w:p>
        </w:tc>
        <w:tc>
          <w:tcPr>
            <w:tcW w:w="2552" w:type="dxa"/>
          </w:tcPr>
          <w:p w:rsidR="00CB380C" w:rsidRPr="00C216DB" w:rsidRDefault="00CB380C" w:rsidP="003A51C7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32"/>
                <w:szCs w:val="32"/>
              </w:rPr>
            </w:pPr>
            <w:r w:rsidRPr="00C216DB">
              <w:rPr>
                <w:rFonts w:ascii="Times New Roman" w:hAnsi="Times New Roman"/>
                <w:b/>
                <w:color w:val="7030A0"/>
                <w:sz w:val="32"/>
                <w:szCs w:val="32"/>
              </w:rPr>
              <w:t>ПУБЛИКАЦИЯ материала педагога на сайте</w:t>
            </w:r>
          </w:p>
        </w:tc>
        <w:tc>
          <w:tcPr>
            <w:tcW w:w="1843" w:type="dxa"/>
          </w:tcPr>
          <w:p w:rsidR="00CB380C" w:rsidRPr="00C216DB" w:rsidRDefault="00CB380C" w:rsidP="003A51C7">
            <w:pPr>
              <w:spacing w:after="0" w:line="240" w:lineRule="auto"/>
              <w:rPr>
                <w:rFonts w:ascii="Times New Roman" w:hAnsi="Times New Roman"/>
                <w:b/>
                <w:color w:val="7030A0"/>
                <w:sz w:val="32"/>
                <w:szCs w:val="32"/>
              </w:rPr>
            </w:pPr>
            <w:r w:rsidRPr="00C216DB">
              <w:rPr>
                <w:rFonts w:ascii="Times New Roman" w:hAnsi="Times New Roman"/>
                <w:b/>
                <w:color w:val="7030A0"/>
                <w:sz w:val="32"/>
                <w:szCs w:val="32"/>
              </w:rPr>
              <w:t>Постоянно</w:t>
            </w:r>
          </w:p>
        </w:tc>
        <w:tc>
          <w:tcPr>
            <w:tcW w:w="1842" w:type="dxa"/>
          </w:tcPr>
          <w:p w:rsidR="00CB380C" w:rsidRPr="00C216DB" w:rsidRDefault="000F518B" w:rsidP="003A51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hyperlink r:id="rId7" w:history="1">
              <w:r w:rsidR="00CB380C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intellektyal</w:t>
              </w:r>
              <w:r w:rsidR="00CB380C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</w:rPr>
                <w:t>@</w:t>
              </w:r>
              <w:r w:rsidR="00CB380C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yandex</w:t>
              </w:r>
              <w:r w:rsidR="00CB380C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</w:rPr>
                <w:t>.</w:t>
              </w:r>
              <w:r w:rsidR="00CB380C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ru</w:t>
              </w:r>
            </w:hyperlink>
          </w:p>
        </w:tc>
        <w:tc>
          <w:tcPr>
            <w:tcW w:w="2620" w:type="dxa"/>
          </w:tcPr>
          <w:p w:rsidR="00CB380C" w:rsidRPr="00C216DB" w:rsidRDefault="00CB380C" w:rsidP="003A51C7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C216DB">
              <w:rPr>
                <w:rFonts w:ascii="Times New Roman" w:hAnsi="Times New Roman"/>
                <w:sz w:val="32"/>
                <w:szCs w:val="32"/>
              </w:rPr>
              <w:t>Сертификат</w:t>
            </w:r>
          </w:p>
        </w:tc>
      </w:tr>
      <w:tr w:rsidR="00CB380C" w:rsidRPr="00C216DB" w:rsidTr="008A663C">
        <w:tc>
          <w:tcPr>
            <w:tcW w:w="1276" w:type="dxa"/>
          </w:tcPr>
          <w:p w:rsidR="00CB380C" w:rsidRPr="00C216DB" w:rsidRDefault="00CB380C" w:rsidP="003A51C7">
            <w:pPr>
              <w:pStyle w:val="a6"/>
              <w:spacing w:after="0" w:line="240" w:lineRule="auto"/>
              <w:rPr>
                <w:rFonts w:ascii="Times New Roman" w:hAnsi="Times New Roman"/>
                <w:b/>
                <w:color w:val="0070C0"/>
                <w:sz w:val="32"/>
                <w:szCs w:val="32"/>
              </w:rPr>
            </w:pPr>
            <w:r>
              <w:rPr>
                <w:rFonts w:ascii="Times New Roman" w:hAnsi="Times New Roman"/>
                <w:b/>
                <w:color w:val="0070C0"/>
                <w:sz w:val="32"/>
                <w:szCs w:val="32"/>
              </w:rPr>
              <w:t>0</w:t>
            </w:r>
          </w:p>
        </w:tc>
        <w:tc>
          <w:tcPr>
            <w:tcW w:w="2552" w:type="dxa"/>
          </w:tcPr>
          <w:p w:rsidR="00CB380C" w:rsidRPr="00C216DB" w:rsidRDefault="00CB380C" w:rsidP="003A51C7">
            <w:pPr>
              <w:spacing w:after="0" w:line="240" w:lineRule="auto"/>
              <w:rPr>
                <w:rFonts w:ascii="Times New Roman" w:hAnsi="Times New Roman"/>
                <w:b/>
                <w:color w:val="00B0F0"/>
                <w:sz w:val="32"/>
                <w:szCs w:val="32"/>
              </w:rPr>
            </w:pPr>
            <w:r w:rsidRPr="00C216DB">
              <w:rPr>
                <w:rFonts w:ascii="Times New Roman" w:hAnsi="Times New Roman"/>
                <w:b/>
                <w:color w:val="00B0F0"/>
                <w:sz w:val="32"/>
                <w:szCs w:val="32"/>
              </w:rPr>
              <w:t>Дистанционные курсы повышения квалификации</w:t>
            </w:r>
          </w:p>
        </w:tc>
        <w:tc>
          <w:tcPr>
            <w:tcW w:w="1843" w:type="dxa"/>
          </w:tcPr>
          <w:p w:rsidR="00CB380C" w:rsidRPr="00C216DB" w:rsidRDefault="00CB380C" w:rsidP="003A51C7">
            <w:pPr>
              <w:spacing w:after="0" w:line="240" w:lineRule="auto"/>
              <w:rPr>
                <w:rFonts w:ascii="Times New Roman" w:hAnsi="Times New Roman"/>
                <w:b/>
                <w:color w:val="00B0F0"/>
                <w:sz w:val="32"/>
                <w:szCs w:val="32"/>
              </w:rPr>
            </w:pPr>
            <w:r w:rsidRPr="00C216DB">
              <w:rPr>
                <w:rFonts w:ascii="Times New Roman" w:hAnsi="Times New Roman"/>
                <w:b/>
                <w:color w:val="00B0F0"/>
                <w:sz w:val="32"/>
                <w:szCs w:val="32"/>
              </w:rPr>
              <w:t>Постоянно</w:t>
            </w:r>
          </w:p>
        </w:tc>
        <w:tc>
          <w:tcPr>
            <w:tcW w:w="1842" w:type="dxa"/>
          </w:tcPr>
          <w:p w:rsidR="00CB380C" w:rsidRPr="00C216DB" w:rsidRDefault="000F518B" w:rsidP="003A51C7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hyperlink r:id="rId8" w:history="1">
              <w:r w:rsidR="00CB380C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intellektyal</w:t>
              </w:r>
              <w:r w:rsidR="00CB380C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</w:rPr>
                <w:t>@</w:t>
              </w:r>
              <w:r w:rsidR="00CB380C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yandex</w:t>
              </w:r>
              <w:r w:rsidR="00CB380C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</w:rPr>
                <w:t>.</w:t>
              </w:r>
              <w:r w:rsidR="00CB380C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ru</w:t>
              </w:r>
            </w:hyperlink>
          </w:p>
        </w:tc>
        <w:tc>
          <w:tcPr>
            <w:tcW w:w="2620" w:type="dxa"/>
          </w:tcPr>
          <w:p w:rsidR="00CB380C" w:rsidRPr="00C216DB" w:rsidRDefault="00CB380C" w:rsidP="003A51C7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r w:rsidRPr="00C216DB">
              <w:rPr>
                <w:rFonts w:ascii="Times New Roman" w:hAnsi="Times New Roman"/>
                <w:sz w:val="32"/>
                <w:szCs w:val="32"/>
              </w:rPr>
              <w:t>Удостоверение (16ч)</w:t>
            </w:r>
          </w:p>
        </w:tc>
      </w:tr>
      <w:tr w:rsidR="00CB380C" w:rsidRPr="00C216DB" w:rsidTr="008A663C">
        <w:tc>
          <w:tcPr>
            <w:tcW w:w="1276" w:type="dxa"/>
          </w:tcPr>
          <w:p w:rsidR="00CB380C" w:rsidRPr="00C216DB" w:rsidRDefault="00CB380C" w:rsidP="003A51C7">
            <w:pPr>
              <w:pStyle w:val="a6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52" w:type="dxa"/>
          </w:tcPr>
          <w:p w:rsidR="00CB380C" w:rsidRPr="00C216DB" w:rsidRDefault="00CB380C" w:rsidP="003A51C7">
            <w:pPr>
              <w:spacing w:after="0" w:line="240" w:lineRule="auto"/>
              <w:rPr>
                <w:rFonts w:ascii="Times New Roman" w:hAnsi="Times New Roman"/>
                <w:b/>
                <w:color w:val="002060"/>
                <w:sz w:val="24"/>
                <w:szCs w:val="24"/>
              </w:rPr>
            </w:pPr>
            <w:r w:rsidRPr="00C216DB">
              <w:rPr>
                <w:rFonts w:ascii="Times New Roman" w:hAnsi="Times New Roman"/>
                <w:b/>
                <w:color w:val="002060"/>
                <w:sz w:val="24"/>
                <w:szCs w:val="24"/>
              </w:rPr>
              <w:t>ВСЕРОССИЙСКАЯ КОНФЕРЕНЦИЯ РАБОТНИКОВ СФЕРЫ ОБРАЗОВАНИЯ</w:t>
            </w:r>
          </w:p>
        </w:tc>
        <w:tc>
          <w:tcPr>
            <w:tcW w:w="1843" w:type="dxa"/>
          </w:tcPr>
          <w:p w:rsidR="00CB380C" w:rsidRPr="00C216DB" w:rsidRDefault="00CB380C" w:rsidP="003A5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16DB">
              <w:rPr>
                <w:rFonts w:ascii="Times New Roman" w:hAnsi="Times New Roman"/>
                <w:sz w:val="28"/>
                <w:szCs w:val="28"/>
              </w:rPr>
              <w:t>15.03. 2017  г. –15.07. 2017 г.</w:t>
            </w:r>
          </w:p>
        </w:tc>
        <w:tc>
          <w:tcPr>
            <w:tcW w:w="1842" w:type="dxa"/>
          </w:tcPr>
          <w:p w:rsidR="00CB380C" w:rsidRPr="00C216DB" w:rsidRDefault="000F518B" w:rsidP="003A5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9" w:history="1">
              <w:r w:rsidR="00CB380C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intellektyal</w:t>
              </w:r>
              <w:r w:rsidR="00CB380C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</w:rPr>
                <w:t>@</w:t>
              </w:r>
              <w:r w:rsidR="00CB380C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yandex</w:t>
              </w:r>
              <w:r w:rsidR="00CB380C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</w:rPr>
                <w:t>.</w:t>
              </w:r>
              <w:r w:rsidR="00CB380C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ru</w:t>
              </w:r>
            </w:hyperlink>
          </w:p>
        </w:tc>
        <w:tc>
          <w:tcPr>
            <w:tcW w:w="2620" w:type="dxa"/>
          </w:tcPr>
          <w:p w:rsidR="00CB380C" w:rsidRPr="00C216DB" w:rsidRDefault="00CB380C" w:rsidP="003A51C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16DB">
              <w:rPr>
                <w:rFonts w:ascii="Times New Roman" w:hAnsi="Times New Roman"/>
                <w:sz w:val="28"/>
                <w:szCs w:val="28"/>
              </w:rPr>
              <w:t>Печатный сборник</w:t>
            </w:r>
          </w:p>
        </w:tc>
      </w:tr>
      <w:tr w:rsidR="00253A09" w:rsidRPr="00C216DB" w:rsidTr="008A663C">
        <w:tc>
          <w:tcPr>
            <w:tcW w:w="1276" w:type="dxa"/>
          </w:tcPr>
          <w:p w:rsidR="00253A09" w:rsidRPr="00CB380C" w:rsidRDefault="000D02E8" w:rsidP="00640553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52" w:type="dxa"/>
          </w:tcPr>
          <w:p w:rsidR="00253A09" w:rsidRDefault="00253A09" w:rsidP="00640553">
            <w:pPr>
              <w:spacing w:after="0" w:line="240" w:lineRule="auto"/>
              <w:rPr>
                <w:rFonts w:ascii="Times New Roman" w:hAnsi="Times New Roman"/>
                <w:b/>
                <w:bCs/>
                <w:color w:val="0070C0"/>
                <w:spacing w:val="-5"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bCs/>
                <w:color w:val="0070C0"/>
                <w:spacing w:val="-5"/>
                <w:sz w:val="36"/>
                <w:szCs w:val="36"/>
              </w:rPr>
              <w:t>АМО и воспитания в педагогике</w:t>
            </w:r>
          </w:p>
        </w:tc>
        <w:tc>
          <w:tcPr>
            <w:tcW w:w="1843" w:type="dxa"/>
          </w:tcPr>
          <w:p w:rsidR="00253A09" w:rsidRPr="00C216DB" w:rsidRDefault="00253A09" w:rsidP="006405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77BD">
              <w:rPr>
                <w:rFonts w:ascii="Times New Roman" w:hAnsi="Times New Roman"/>
                <w:sz w:val="28"/>
                <w:szCs w:val="28"/>
              </w:rPr>
              <w:t>15.06.2017 г.- 01.09.2017</w:t>
            </w:r>
          </w:p>
        </w:tc>
        <w:tc>
          <w:tcPr>
            <w:tcW w:w="1842" w:type="dxa"/>
          </w:tcPr>
          <w:p w:rsidR="00253A09" w:rsidRPr="00C216DB" w:rsidRDefault="000F518B" w:rsidP="006405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0" w:history="1"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intellektyal</w:t>
              </w:r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</w:rPr>
                <w:t>@</w:t>
              </w:r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yandex</w:t>
              </w:r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</w:rPr>
                <w:t>.</w:t>
              </w:r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ru</w:t>
              </w:r>
            </w:hyperlink>
          </w:p>
        </w:tc>
        <w:tc>
          <w:tcPr>
            <w:tcW w:w="2620" w:type="dxa"/>
          </w:tcPr>
          <w:p w:rsidR="00253A09" w:rsidRPr="0011638B" w:rsidRDefault="00253A09" w:rsidP="00640553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C67EB0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http://Agoraimc.ru</w:t>
            </w:r>
          </w:p>
        </w:tc>
      </w:tr>
      <w:tr w:rsidR="00253A09" w:rsidRPr="00C216DB" w:rsidTr="008A663C">
        <w:tc>
          <w:tcPr>
            <w:tcW w:w="1276" w:type="dxa"/>
          </w:tcPr>
          <w:p w:rsidR="00253A09" w:rsidRPr="00CB380C" w:rsidRDefault="000D02E8" w:rsidP="00640553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</w:tcPr>
          <w:p w:rsidR="00253A09" w:rsidRPr="00CB380C" w:rsidRDefault="00253A09" w:rsidP="00640553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pacing w:val="-5"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bCs/>
                <w:color w:val="0070C0"/>
                <w:spacing w:val="-5"/>
                <w:sz w:val="36"/>
                <w:szCs w:val="36"/>
              </w:rPr>
              <w:t>Педагогика для особых детей</w:t>
            </w:r>
          </w:p>
        </w:tc>
        <w:tc>
          <w:tcPr>
            <w:tcW w:w="1843" w:type="dxa"/>
          </w:tcPr>
          <w:p w:rsidR="00253A09" w:rsidRPr="00C216DB" w:rsidRDefault="00253A09" w:rsidP="006405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77BD">
              <w:rPr>
                <w:rFonts w:ascii="Times New Roman" w:hAnsi="Times New Roman"/>
                <w:sz w:val="28"/>
                <w:szCs w:val="28"/>
              </w:rPr>
              <w:t>15.06.2017 г.- 01.09.2017</w:t>
            </w:r>
          </w:p>
        </w:tc>
        <w:tc>
          <w:tcPr>
            <w:tcW w:w="1842" w:type="dxa"/>
          </w:tcPr>
          <w:p w:rsidR="00253A09" w:rsidRPr="00C216DB" w:rsidRDefault="000F518B" w:rsidP="006405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hyperlink r:id="rId11" w:history="1"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intellektyal</w:t>
              </w:r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</w:rPr>
                <w:t>@</w:t>
              </w:r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yandex</w:t>
              </w:r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</w:rPr>
                <w:t>.</w:t>
              </w:r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ru</w:t>
              </w:r>
            </w:hyperlink>
          </w:p>
        </w:tc>
        <w:tc>
          <w:tcPr>
            <w:tcW w:w="2620" w:type="dxa"/>
          </w:tcPr>
          <w:p w:rsidR="00253A09" w:rsidRPr="00C80F1A" w:rsidRDefault="00253A09" w:rsidP="00640553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11638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http://Avantacenter.ru</w:t>
            </w:r>
          </w:p>
        </w:tc>
      </w:tr>
      <w:tr w:rsidR="00253A09" w:rsidRPr="00C216DB" w:rsidTr="008A663C">
        <w:tc>
          <w:tcPr>
            <w:tcW w:w="1276" w:type="dxa"/>
          </w:tcPr>
          <w:p w:rsidR="00253A09" w:rsidRPr="00CB380C" w:rsidRDefault="000D02E8" w:rsidP="00640553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52" w:type="dxa"/>
          </w:tcPr>
          <w:p w:rsidR="00253A09" w:rsidRPr="00CB380C" w:rsidRDefault="00253A09" w:rsidP="00640553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CB380C">
              <w:rPr>
                <w:rFonts w:ascii="Times New Roman" w:hAnsi="Times New Roman"/>
                <w:bCs/>
                <w:color w:val="FF0000"/>
                <w:spacing w:val="-5"/>
                <w:sz w:val="36"/>
                <w:szCs w:val="36"/>
              </w:rPr>
              <w:t>Патриотизм и Дни Воинской Славы</w:t>
            </w:r>
          </w:p>
        </w:tc>
        <w:tc>
          <w:tcPr>
            <w:tcW w:w="1843" w:type="dxa"/>
          </w:tcPr>
          <w:p w:rsidR="00253A09" w:rsidRPr="00C216DB" w:rsidRDefault="00253A09" w:rsidP="006405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77BD">
              <w:rPr>
                <w:rFonts w:ascii="Times New Roman" w:hAnsi="Times New Roman"/>
                <w:sz w:val="28"/>
                <w:szCs w:val="28"/>
              </w:rPr>
              <w:t>15.06.2017 г.- 01.09.2017</w:t>
            </w:r>
          </w:p>
        </w:tc>
        <w:tc>
          <w:tcPr>
            <w:tcW w:w="1842" w:type="dxa"/>
          </w:tcPr>
          <w:p w:rsidR="00253A09" w:rsidRPr="00061E5A" w:rsidRDefault="000F518B" w:rsidP="0064055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hyperlink r:id="rId12" w:history="1"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intellektyal</w:t>
              </w:r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</w:rPr>
                <w:t>@</w:t>
              </w:r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yandex</w:t>
              </w:r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</w:rPr>
                <w:t>.</w:t>
              </w:r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ru</w:t>
              </w:r>
            </w:hyperlink>
          </w:p>
        </w:tc>
        <w:tc>
          <w:tcPr>
            <w:tcW w:w="2620" w:type="dxa"/>
          </w:tcPr>
          <w:p w:rsidR="00253A09" w:rsidRPr="00C216DB" w:rsidRDefault="00253A09" w:rsidP="006405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F1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http://Bingoplus.ru</w:t>
            </w:r>
          </w:p>
        </w:tc>
      </w:tr>
      <w:tr w:rsidR="00253A09" w:rsidRPr="00C216DB" w:rsidTr="008A663C">
        <w:tc>
          <w:tcPr>
            <w:tcW w:w="1276" w:type="dxa"/>
          </w:tcPr>
          <w:p w:rsidR="00253A09" w:rsidRDefault="000D02E8" w:rsidP="00640553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253A09" w:rsidRPr="00CB380C" w:rsidRDefault="00253A09" w:rsidP="00640553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pacing w:val="-5"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bCs/>
                <w:color w:val="0070C0"/>
                <w:spacing w:val="-5"/>
                <w:sz w:val="36"/>
                <w:szCs w:val="36"/>
              </w:rPr>
              <w:t>Школа Инноваций</w:t>
            </w:r>
          </w:p>
        </w:tc>
        <w:tc>
          <w:tcPr>
            <w:tcW w:w="1843" w:type="dxa"/>
          </w:tcPr>
          <w:p w:rsidR="00253A09" w:rsidRPr="00C216DB" w:rsidRDefault="00253A09" w:rsidP="006405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77BD">
              <w:rPr>
                <w:rFonts w:ascii="Times New Roman" w:hAnsi="Times New Roman"/>
                <w:sz w:val="28"/>
                <w:szCs w:val="28"/>
              </w:rPr>
              <w:t>15.06.2017 г.- 01.09.2017</w:t>
            </w:r>
          </w:p>
        </w:tc>
        <w:tc>
          <w:tcPr>
            <w:tcW w:w="1842" w:type="dxa"/>
          </w:tcPr>
          <w:p w:rsidR="00253A09" w:rsidRPr="00061E5A" w:rsidRDefault="000F518B" w:rsidP="0064055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hyperlink r:id="rId13" w:history="1"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intellektyal</w:t>
              </w:r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</w:rPr>
                <w:t>@</w:t>
              </w:r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yandex</w:t>
              </w:r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</w:rPr>
                <w:t>.</w:t>
              </w:r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ru</w:t>
              </w:r>
            </w:hyperlink>
          </w:p>
        </w:tc>
        <w:tc>
          <w:tcPr>
            <w:tcW w:w="2620" w:type="dxa"/>
          </w:tcPr>
          <w:p w:rsidR="00253A09" w:rsidRPr="00C80F1A" w:rsidRDefault="00253A09" w:rsidP="00640553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D40C4B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http://Konmgiakliio.ru</w:t>
            </w:r>
          </w:p>
        </w:tc>
      </w:tr>
      <w:tr w:rsidR="00253A09" w:rsidRPr="00C216DB" w:rsidTr="008A663C">
        <w:tc>
          <w:tcPr>
            <w:tcW w:w="1276" w:type="dxa"/>
          </w:tcPr>
          <w:p w:rsidR="00253A09" w:rsidRDefault="000D02E8" w:rsidP="00640553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</w:tcPr>
          <w:p w:rsidR="00253A09" w:rsidRPr="00CB380C" w:rsidRDefault="00253A09" w:rsidP="00640553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pacing w:val="-5"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bCs/>
                <w:color w:val="0070C0"/>
                <w:spacing w:val="-5"/>
                <w:sz w:val="36"/>
                <w:szCs w:val="36"/>
              </w:rPr>
              <w:t>ПРОФЕССИОНАЛЬНЫЙ ВЫБОР</w:t>
            </w:r>
          </w:p>
        </w:tc>
        <w:tc>
          <w:tcPr>
            <w:tcW w:w="1843" w:type="dxa"/>
          </w:tcPr>
          <w:p w:rsidR="00253A09" w:rsidRPr="00C216DB" w:rsidRDefault="00253A09" w:rsidP="006405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77BD">
              <w:rPr>
                <w:rFonts w:ascii="Times New Roman" w:hAnsi="Times New Roman"/>
                <w:sz w:val="28"/>
                <w:szCs w:val="28"/>
              </w:rPr>
              <w:t>15.06.2017 г.- 01.09.2017</w:t>
            </w:r>
          </w:p>
        </w:tc>
        <w:tc>
          <w:tcPr>
            <w:tcW w:w="1842" w:type="dxa"/>
          </w:tcPr>
          <w:p w:rsidR="00253A09" w:rsidRPr="00061E5A" w:rsidRDefault="000F518B" w:rsidP="0064055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hyperlink r:id="rId14" w:history="1"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intellektyal</w:t>
              </w:r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</w:rPr>
                <w:t>@</w:t>
              </w:r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yandex</w:t>
              </w:r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</w:rPr>
                <w:t>.</w:t>
              </w:r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ru</w:t>
              </w:r>
            </w:hyperlink>
          </w:p>
        </w:tc>
        <w:tc>
          <w:tcPr>
            <w:tcW w:w="2620" w:type="dxa"/>
          </w:tcPr>
          <w:p w:rsidR="00253A09" w:rsidRPr="00C80F1A" w:rsidRDefault="00253A09" w:rsidP="00640553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480DF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http:// Maksimus42.ru</w:t>
            </w:r>
          </w:p>
        </w:tc>
      </w:tr>
      <w:tr w:rsidR="00253A09" w:rsidRPr="00C216DB" w:rsidTr="008A663C">
        <w:tc>
          <w:tcPr>
            <w:tcW w:w="1276" w:type="dxa"/>
          </w:tcPr>
          <w:p w:rsidR="00253A09" w:rsidRPr="00CB380C" w:rsidRDefault="000D02E8" w:rsidP="00640553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52" w:type="dxa"/>
          </w:tcPr>
          <w:p w:rsidR="00253A09" w:rsidRPr="00CB380C" w:rsidRDefault="00253A09" w:rsidP="00640553">
            <w:pPr>
              <w:spacing w:after="0" w:line="240" w:lineRule="auto"/>
              <w:rPr>
                <w:rFonts w:ascii="Times New Roman" w:hAnsi="Times New Roman"/>
                <w:bCs/>
                <w:color w:val="FF0000"/>
                <w:spacing w:val="-5"/>
                <w:sz w:val="36"/>
                <w:szCs w:val="36"/>
              </w:rPr>
            </w:pPr>
            <w:r w:rsidRPr="00061E5A">
              <w:rPr>
                <w:rFonts w:ascii="Times New Roman" w:hAnsi="Times New Roman"/>
                <w:b/>
                <w:bCs/>
                <w:color w:val="0070C0"/>
                <w:spacing w:val="-5"/>
                <w:sz w:val="36"/>
                <w:szCs w:val="36"/>
              </w:rPr>
              <w:t>Творчество и педагогика</w:t>
            </w:r>
          </w:p>
        </w:tc>
        <w:tc>
          <w:tcPr>
            <w:tcW w:w="1843" w:type="dxa"/>
          </w:tcPr>
          <w:p w:rsidR="00253A09" w:rsidRPr="00C216DB" w:rsidRDefault="00253A09" w:rsidP="006405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77BD">
              <w:rPr>
                <w:rFonts w:ascii="Times New Roman" w:hAnsi="Times New Roman"/>
                <w:sz w:val="28"/>
                <w:szCs w:val="28"/>
              </w:rPr>
              <w:t>15.06.2017 г.- 01.09.2017</w:t>
            </w:r>
          </w:p>
        </w:tc>
        <w:tc>
          <w:tcPr>
            <w:tcW w:w="1842" w:type="dxa"/>
          </w:tcPr>
          <w:p w:rsidR="00253A09" w:rsidRPr="00061E5A" w:rsidRDefault="000F518B" w:rsidP="0064055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hyperlink r:id="rId15" w:history="1"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intellektyal</w:t>
              </w:r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</w:rPr>
                <w:t>@</w:t>
              </w:r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yandex</w:t>
              </w:r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</w:rPr>
                <w:t>.</w:t>
              </w:r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ru</w:t>
              </w:r>
            </w:hyperlink>
          </w:p>
        </w:tc>
        <w:tc>
          <w:tcPr>
            <w:tcW w:w="2620" w:type="dxa"/>
          </w:tcPr>
          <w:p w:rsidR="00253A09" w:rsidRPr="00C80F1A" w:rsidRDefault="00253A09" w:rsidP="00640553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D04D4D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http://miapr.ru</w:t>
            </w:r>
          </w:p>
        </w:tc>
      </w:tr>
      <w:tr w:rsidR="00253A09" w:rsidRPr="00C216DB" w:rsidTr="008A663C">
        <w:tc>
          <w:tcPr>
            <w:tcW w:w="1276" w:type="dxa"/>
          </w:tcPr>
          <w:p w:rsidR="00253A09" w:rsidRDefault="000D02E8" w:rsidP="00640553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52" w:type="dxa"/>
          </w:tcPr>
          <w:p w:rsidR="00253A09" w:rsidRPr="00061E5A" w:rsidRDefault="00253A09" w:rsidP="00640553">
            <w:pPr>
              <w:spacing w:after="0" w:line="240" w:lineRule="auto"/>
              <w:rPr>
                <w:rFonts w:ascii="Times New Roman" w:hAnsi="Times New Roman"/>
                <w:b/>
                <w:bCs/>
                <w:color w:val="0070C0"/>
                <w:spacing w:val="-5"/>
                <w:sz w:val="36"/>
                <w:szCs w:val="36"/>
              </w:rPr>
            </w:pPr>
            <w:r>
              <w:rPr>
                <w:rFonts w:ascii="Times New Roman" w:hAnsi="Times New Roman"/>
                <w:b/>
                <w:bCs/>
                <w:color w:val="0070C0"/>
                <w:spacing w:val="-5"/>
                <w:sz w:val="32"/>
                <w:szCs w:val="32"/>
              </w:rPr>
              <w:t>И</w:t>
            </w:r>
            <w:r w:rsidRPr="00A20C69">
              <w:rPr>
                <w:rFonts w:ascii="Times New Roman" w:hAnsi="Times New Roman"/>
                <w:b/>
                <w:bCs/>
                <w:color w:val="0070C0"/>
                <w:spacing w:val="-5"/>
                <w:sz w:val="32"/>
                <w:szCs w:val="32"/>
              </w:rPr>
              <w:t>нтеллектуальная педагогика в дошкольном учреждении</w:t>
            </w:r>
          </w:p>
        </w:tc>
        <w:tc>
          <w:tcPr>
            <w:tcW w:w="1843" w:type="dxa"/>
          </w:tcPr>
          <w:p w:rsidR="00253A09" w:rsidRPr="00C216DB" w:rsidRDefault="00253A09" w:rsidP="0064055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9F77BD">
              <w:rPr>
                <w:rFonts w:ascii="Times New Roman" w:hAnsi="Times New Roman"/>
                <w:sz w:val="28"/>
                <w:szCs w:val="28"/>
              </w:rPr>
              <w:t>15.06.2017 г.- 01.09.2017</w:t>
            </w:r>
          </w:p>
        </w:tc>
        <w:tc>
          <w:tcPr>
            <w:tcW w:w="1842" w:type="dxa"/>
          </w:tcPr>
          <w:p w:rsidR="00253A09" w:rsidRPr="00061E5A" w:rsidRDefault="000F518B" w:rsidP="00640553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  <w:lang w:val="en-US"/>
              </w:rPr>
            </w:pPr>
            <w:hyperlink r:id="rId16" w:history="1"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intellektyal</w:t>
              </w:r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</w:rPr>
                <w:t>@</w:t>
              </w:r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yandex</w:t>
              </w:r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</w:rPr>
                <w:t>.</w:t>
              </w:r>
              <w:r w:rsidR="00253A09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ru</w:t>
              </w:r>
            </w:hyperlink>
          </w:p>
        </w:tc>
        <w:tc>
          <w:tcPr>
            <w:tcW w:w="2620" w:type="dxa"/>
          </w:tcPr>
          <w:p w:rsidR="00253A09" w:rsidRPr="00D04D4D" w:rsidRDefault="00253A09" w:rsidP="00640553">
            <w:pPr>
              <w:spacing w:after="0" w:line="240" w:lineRule="auto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A20C69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http://Parnas42.ru</w:t>
            </w:r>
          </w:p>
        </w:tc>
      </w:tr>
      <w:tr w:rsidR="008A663C" w:rsidRPr="00C216DB" w:rsidTr="008A663C">
        <w:tc>
          <w:tcPr>
            <w:tcW w:w="1276" w:type="dxa"/>
          </w:tcPr>
          <w:p w:rsidR="008A663C" w:rsidRDefault="008A663C" w:rsidP="00640553">
            <w:pPr>
              <w:spacing w:after="0" w:line="240" w:lineRule="auto"/>
              <w:ind w:left="72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52" w:type="dxa"/>
          </w:tcPr>
          <w:p w:rsidR="00AC23A1" w:rsidRPr="00AC23A1" w:rsidRDefault="00AC23A1" w:rsidP="00640553">
            <w:pPr>
              <w:spacing w:after="0" w:line="240" w:lineRule="auto"/>
              <w:rPr>
                <w:rFonts w:ascii="Times New Roman" w:hAnsi="Times New Roman"/>
                <w:b/>
                <w:bCs/>
                <w:color w:val="002060"/>
                <w:spacing w:val="-5"/>
                <w:sz w:val="32"/>
                <w:szCs w:val="32"/>
              </w:rPr>
            </w:pPr>
            <w:r w:rsidRPr="00AC23A1">
              <w:rPr>
                <w:rFonts w:ascii="Times New Roman" w:hAnsi="Times New Roman"/>
                <w:b/>
                <w:bCs/>
                <w:color w:val="002060"/>
                <w:spacing w:val="-5"/>
                <w:sz w:val="32"/>
                <w:szCs w:val="32"/>
              </w:rPr>
              <w:t>ВИКТОРИНА:</w:t>
            </w:r>
          </w:p>
          <w:p w:rsidR="008A663C" w:rsidRPr="008A663C" w:rsidRDefault="008A663C" w:rsidP="00640553">
            <w:pPr>
              <w:spacing w:after="0" w:line="240" w:lineRule="auto"/>
              <w:rPr>
                <w:rFonts w:ascii="Times New Roman" w:hAnsi="Times New Roman"/>
                <w:b/>
                <w:bCs/>
                <w:color w:val="FF0000"/>
                <w:spacing w:val="-5"/>
                <w:sz w:val="32"/>
                <w:szCs w:val="32"/>
              </w:rPr>
            </w:pPr>
            <w:r w:rsidRPr="008A663C">
              <w:rPr>
                <w:rFonts w:ascii="Times New Roman" w:hAnsi="Times New Roman"/>
                <w:b/>
                <w:bCs/>
                <w:color w:val="FF0000"/>
                <w:spacing w:val="-5"/>
                <w:sz w:val="32"/>
                <w:szCs w:val="32"/>
              </w:rPr>
              <w:t xml:space="preserve">Юный </w:t>
            </w:r>
            <w:r w:rsidRPr="008A663C">
              <w:rPr>
                <w:rFonts w:ascii="Times New Roman" w:hAnsi="Times New Roman"/>
                <w:b/>
                <w:bCs/>
                <w:color w:val="FF0000"/>
                <w:spacing w:val="-5"/>
                <w:sz w:val="32"/>
                <w:szCs w:val="32"/>
              </w:rPr>
              <w:lastRenderedPageBreak/>
              <w:t>Интеллектуал</w:t>
            </w:r>
          </w:p>
        </w:tc>
        <w:tc>
          <w:tcPr>
            <w:tcW w:w="1843" w:type="dxa"/>
          </w:tcPr>
          <w:p w:rsidR="008A663C" w:rsidRPr="00C216DB" w:rsidRDefault="008A663C" w:rsidP="008A66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0</w:t>
            </w:r>
            <w:r w:rsidRPr="009F77BD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.07</w:t>
            </w:r>
            <w:r w:rsidRPr="009F77BD">
              <w:rPr>
                <w:rFonts w:ascii="Times New Roman" w:hAnsi="Times New Roman"/>
                <w:sz w:val="28"/>
                <w:szCs w:val="28"/>
              </w:rPr>
              <w:t>.2017 г.- 01.09.2017</w:t>
            </w:r>
          </w:p>
        </w:tc>
        <w:tc>
          <w:tcPr>
            <w:tcW w:w="1842" w:type="dxa"/>
          </w:tcPr>
          <w:p w:rsidR="008A663C" w:rsidRPr="008A663C" w:rsidRDefault="000F518B" w:rsidP="00B254FE">
            <w:pPr>
              <w:spacing w:after="0" w:line="240" w:lineRule="auto"/>
              <w:rPr>
                <w:rFonts w:ascii="Times New Roman" w:hAnsi="Times New Roman"/>
                <w:sz w:val="32"/>
                <w:szCs w:val="32"/>
              </w:rPr>
            </w:pPr>
            <w:hyperlink r:id="rId17" w:history="1">
              <w:r w:rsidR="008A663C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intellektyal</w:t>
              </w:r>
              <w:r w:rsidR="008A663C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</w:rPr>
                <w:t>@</w:t>
              </w:r>
              <w:r w:rsidR="008A663C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yandex</w:t>
              </w:r>
              <w:r w:rsidR="008A663C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</w:rPr>
                <w:t>.</w:t>
              </w:r>
              <w:r w:rsidR="008A663C" w:rsidRPr="00061E5A">
                <w:rPr>
                  <w:rStyle w:val="a5"/>
                  <w:rFonts w:ascii="Times New Roman" w:hAnsi="Times New Roman"/>
                  <w:color w:val="auto"/>
                  <w:sz w:val="32"/>
                  <w:szCs w:val="32"/>
                  <w:u w:val="none"/>
                  <w:lang w:val="en-US"/>
                </w:rPr>
                <w:t>ru</w:t>
              </w:r>
            </w:hyperlink>
          </w:p>
        </w:tc>
        <w:tc>
          <w:tcPr>
            <w:tcW w:w="2620" w:type="dxa"/>
          </w:tcPr>
          <w:p w:rsidR="008A663C" w:rsidRPr="00C216DB" w:rsidRDefault="008A663C" w:rsidP="00B254F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80F1A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http://Bingoplus.ru</w:t>
            </w:r>
          </w:p>
        </w:tc>
      </w:tr>
    </w:tbl>
    <w:p w:rsidR="00253A09" w:rsidRPr="00061E5A" w:rsidRDefault="00253A09" w:rsidP="00253A09">
      <w:pPr>
        <w:ind w:left="360"/>
        <w:rPr>
          <w:rFonts w:ascii="Times New Roman" w:hAnsi="Times New Roman"/>
          <w:b/>
          <w:bCs/>
          <w:color w:val="00B0F0"/>
          <w:sz w:val="36"/>
          <w:szCs w:val="36"/>
        </w:rPr>
      </w:pPr>
      <w:r w:rsidRPr="00061E5A">
        <w:rPr>
          <w:rFonts w:ascii="Times New Roman" w:hAnsi="Times New Roman"/>
          <w:b/>
          <w:bCs/>
          <w:color w:val="00B0F0"/>
          <w:sz w:val="36"/>
          <w:szCs w:val="36"/>
        </w:rPr>
        <w:lastRenderedPageBreak/>
        <w:t>Выберите удобный способ оплаты:</w:t>
      </w:r>
    </w:p>
    <w:p w:rsidR="00253A09" w:rsidRPr="00061E5A" w:rsidRDefault="00253A09" w:rsidP="00253A09">
      <w:pPr>
        <w:rPr>
          <w:rFonts w:ascii="Times New Roman" w:hAnsi="Times New Roman"/>
          <w:sz w:val="32"/>
          <w:szCs w:val="32"/>
        </w:rPr>
      </w:pPr>
      <w:r w:rsidRPr="00061E5A">
        <w:rPr>
          <w:rFonts w:ascii="Times New Roman" w:hAnsi="Times New Roman"/>
          <w:b/>
          <w:bCs/>
          <w:sz w:val="32"/>
          <w:szCs w:val="32"/>
        </w:rPr>
        <w:t>Организационный взнос может быть отправлен:</w:t>
      </w:r>
      <w:r w:rsidRPr="00061E5A">
        <w:rPr>
          <w:rFonts w:ascii="Times New Roman" w:hAnsi="Times New Roman"/>
          <w:sz w:val="32"/>
          <w:szCs w:val="32"/>
        </w:rPr>
        <w:br/>
        <w:t>Электронными деньгами  — в системе «</w:t>
      </w:r>
      <w:proofErr w:type="spellStart"/>
      <w:r w:rsidRPr="00061E5A">
        <w:rPr>
          <w:rFonts w:ascii="Times New Roman" w:hAnsi="Times New Roman"/>
          <w:sz w:val="32"/>
          <w:szCs w:val="32"/>
        </w:rPr>
        <w:t>Яндекс</w:t>
      </w:r>
      <w:proofErr w:type="gramStart"/>
      <w:r w:rsidRPr="00061E5A">
        <w:rPr>
          <w:rFonts w:ascii="Times New Roman" w:hAnsi="Times New Roman"/>
          <w:sz w:val="32"/>
          <w:szCs w:val="32"/>
        </w:rPr>
        <w:t>.Д</w:t>
      </w:r>
      <w:proofErr w:type="gramEnd"/>
      <w:r w:rsidRPr="00061E5A">
        <w:rPr>
          <w:rFonts w:ascii="Times New Roman" w:hAnsi="Times New Roman"/>
          <w:sz w:val="32"/>
          <w:szCs w:val="32"/>
        </w:rPr>
        <w:t>еньги</w:t>
      </w:r>
      <w:proofErr w:type="spellEnd"/>
      <w:r w:rsidRPr="00061E5A">
        <w:rPr>
          <w:rFonts w:ascii="Times New Roman" w:hAnsi="Times New Roman"/>
          <w:sz w:val="32"/>
          <w:szCs w:val="32"/>
        </w:rPr>
        <w:t xml:space="preserve">» на счет </w:t>
      </w:r>
      <w:r w:rsidRPr="00061E5A">
        <w:rPr>
          <w:rFonts w:ascii="Times New Roman" w:hAnsi="Times New Roman"/>
          <w:color w:val="FF0000"/>
          <w:sz w:val="32"/>
          <w:szCs w:val="32"/>
        </w:rPr>
        <w:t>№ </w:t>
      </w:r>
      <w:r w:rsidRPr="00061E5A">
        <w:rPr>
          <w:rFonts w:ascii="Times New Roman" w:hAnsi="Times New Roman"/>
          <w:b/>
          <w:bCs/>
          <w:color w:val="FF0000"/>
          <w:sz w:val="32"/>
          <w:szCs w:val="32"/>
        </w:rPr>
        <w:t>410013333567674</w:t>
      </w:r>
    </w:p>
    <w:p w:rsidR="00253A09" w:rsidRPr="00061E5A" w:rsidRDefault="00253A09" w:rsidP="00253A09">
      <w:pPr>
        <w:rPr>
          <w:rFonts w:ascii="Times New Roman" w:hAnsi="Times New Roman"/>
          <w:sz w:val="32"/>
          <w:szCs w:val="32"/>
        </w:rPr>
      </w:pPr>
      <w:r w:rsidRPr="00061E5A">
        <w:rPr>
          <w:rFonts w:ascii="Times New Roman" w:hAnsi="Times New Roman"/>
          <w:b/>
          <w:sz w:val="32"/>
          <w:szCs w:val="32"/>
        </w:rPr>
        <w:t>или   </w:t>
      </w:r>
      <w:r w:rsidRPr="00061E5A">
        <w:rPr>
          <w:rFonts w:ascii="Times New Roman" w:hAnsi="Times New Roman"/>
          <w:sz w:val="32"/>
          <w:szCs w:val="32"/>
        </w:rPr>
        <w:t>В любом салоне связи (</w:t>
      </w:r>
      <w:proofErr w:type="spellStart"/>
      <w:r w:rsidRPr="00061E5A">
        <w:rPr>
          <w:rFonts w:ascii="Times New Roman" w:hAnsi="Times New Roman"/>
          <w:sz w:val="32"/>
          <w:szCs w:val="32"/>
        </w:rPr>
        <w:t>Евросеть</w:t>
      </w:r>
      <w:proofErr w:type="spellEnd"/>
      <w:r w:rsidRPr="00061E5A">
        <w:rPr>
          <w:rFonts w:ascii="Times New Roman" w:hAnsi="Times New Roman"/>
          <w:sz w:val="32"/>
          <w:szCs w:val="32"/>
        </w:rPr>
        <w:t>, Связной, МТС и др.) на кассе сказать, что хотите пополнить счет «</w:t>
      </w:r>
      <w:proofErr w:type="spellStart"/>
      <w:r w:rsidRPr="00061E5A">
        <w:rPr>
          <w:rFonts w:ascii="Times New Roman" w:hAnsi="Times New Roman"/>
          <w:sz w:val="32"/>
          <w:szCs w:val="32"/>
        </w:rPr>
        <w:t>Яндекс</w:t>
      </w:r>
      <w:proofErr w:type="gramStart"/>
      <w:r w:rsidRPr="00061E5A">
        <w:rPr>
          <w:rFonts w:ascii="Times New Roman" w:hAnsi="Times New Roman"/>
          <w:sz w:val="32"/>
          <w:szCs w:val="32"/>
        </w:rPr>
        <w:t>.Д</w:t>
      </w:r>
      <w:proofErr w:type="gramEnd"/>
      <w:r w:rsidRPr="00061E5A">
        <w:rPr>
          <w:rFonts w:ascii="Times New Roman" w:hAnsi="Times New Roman"/>
          <w:sz w:val="32"/>
          <w:szCs w:val="32"/>
        </w:rPr>
        <w:t>еньги</w:t>
      </w:r>
      <w:proofErr w:type="spellEnd"/>
      <w:r w:rsidRPr="00061E5A">
        <w:rPr>
          <w:rFonts w:ascii="Times New Roman" w:hAnsi="Times New Roman"/>
          <w:sz w:val="32"/>
          <w:szCs w:val="32"/>
        </w:rPr>
        <w:t>».</w:t>
      </w:r>
    </w:p>
    <w:p w:rsidR="00253A09" w:rsidRPr="00061E5A" w:rsidRDefault="00253A09" w:rsidP="00253A09">
      <w:pPr>
        <w:rPr>
          <w:rFonts w:ascii="Times New Roman" w:hAnsi="Times New Roman"/>
          <w:sz w:val="32"/>
          <w:szCs w:val="32"/>
        </w:rPr>
      </w:pPr>
      <w:r w:rsidRPr="00061E5A">
        <w:rPr>
          <w:rFonts w:ascii="Times New Roman" w:hAnsi="Times New Roman"/>
          <w:b/>
          <w:sz w:val="32"/>
          <w:szCs w:val="32"/>
        </w:rPr>
        <w:t>или</w:t>
      </w:r>
      <w:r w:rsidRPr="00061E5A">
        <w:rPr>
          <w:rFonts w:ascii="Times New Roman" w:hAnsi="Times New Roman"/>
          <w:sz w:val="32"/>
          <w:szCs w:val="32"/>
        </w:rPr>
        <w:t>  При помощи терминала оплаты: выберите в терминале раздел «Интернет сервисы», затем раздел «</w:t>
      </w:r>
      <w:proofErr w:type="spellStart"/>
      <w:r w:rsidRPr="00061E5A">
        <w:rPr>
          <w:rFonts w:ascii="Times New Roman" w:hAnsi="Times New Roman"/>
          <w:sz w:val="32"/>
          <w:szCs w:val="32"/>
        </w:rPr>
        <w:t>Яндекс</w:t>
      </w:r>
      <w:proofErr w:type="gramStart"/>
      <w:r w:rsidRPr="00061E5A">
        <w:rPr>
          <w:rFonts w:ascii="Times New Roman" w:hAnsi="Times New Roman"/>
          <w:sz w:val="32"/>
          <w:szCs w:val="32"/>
        </w:rPr>
        <w:t>.Д</w:t>
      </w:r>
      <w:proofErr w:type="gramEnd"/>
      <w:r w:rsidRPr="00061E5A">
        <w:rPr>
          <w:rFonts w:ascii="Times New Roman" w:hAnsi="Times New Roman"/>
          <w:sz w:val="32"/>
          <w:szCs w:val="32"/>
        </w:rPr>
        <w:t>еньги</w:t>
      </w:r>
      <w:proofErr w:type="spellEnd"/>
      <w:r w:rsidRPr="00061E5A">
        <w:rPr>
          <w:rFonts w:ascii="Times New Roman" w:hAnsi="Times New Roman"/>
          <w:sz w:val="32"/>
          <w:szCs w:val="32"/>
        </w:rPr>
        <w:t>» и введите номер нашего счёта  и</w:t>
      </w:r>
      <w:r w:rsidRPr="00061E5A">
        <w:rPr>
          <w:rFonts w:ascii="Times New Roman" w:hAnsi="Times New Roman"/>
          <w:b/>
          <w:bCs/>
          <w:sz w:val="32"/>
          <w:szCs w:val="32"/>
        </w:rPr>
        <w:t> </w:t>
      </w:r>
      <w:r w:rsidRPr="00061E5A">
        <w:rPr>
          <w:rFonts w:ascii="Times New Roman" w:hAnsi="Times New Roman"/>
          <w:sz w:val="32"/>
          <w:szCs w:val="32"/>
        </w:rPr>
        <w:t xml:space="preserve">, затем внесите необходимую сумму и возьмите чек. </w:t>
      </w:r>
    </w:p>
    <w:p w:rsidR="00253A09" w:rsidRPr="00061E5A" w:rsidRDefault="00253A09" w:rsidP="00253A09">
      <w:pPr>
        <w:rPr>
          <w:rFonts w:ascii="Times New Roman" w:hAnsi="Times New Roman"/>
          <w:sz w:val="32"/>
          <w:szCs w:val="32"/>
        </w:rPr>
      </w:pPr>
      <w:r w:rsidRPr="00061E5A">
        <w:rPr>
          <w:rFonts w:ascii="Times New Roman" w:hAnsi="Times New Roman"/>
          <w:b/>
          <w:sz w:val="32"/>
          <w:szCs w:val="32"/>
        </w:rPr>
        <w:t>или </w:t>
      </w:r>
      <w:r w:rsidRPr="00061E5A">
        <w:rPr>
          <w:rFonts w:ascii="Times New Roman" w:hAnsi="Times New Roman"/>
          <w:sz w:val="32"/>
          <w:szCs w:val="32"/>
        </w:rPr>
        <w:t xml:space="preserve"> На официальном сайте Сбербанк </w:t>
      </w:r>
      <w:proofErr w:type="spellStart"/>
      <w:r w:rsidRPr="00061E5A">
        <w:rPr>
          <w:rFonts w:ascii="Times New Roman" w:hAnsi="Times New Roman"/>
          <w:sz w:val="32"/>
          <w:szCs w:val="32"/>
        </w:rPr>
        <w:t>ОнЛ@йн</w:t>
      </w:r>
      <w:proofErr w:type="spellEnd"/>
      <w:r w:rsidRPr="00061E5A">
        <w:rPr>
          <w:rFonts w:ascii="Times New Roman" w:hAnsi="Times New Roman"/>
          <w:sz w:val="32"/>
          <w:szCs w:val="32"/>
        </w:rPr>
        <w:t xml:space="preserve"> на странице «Платежи и переводы» сделать перевод на счет в «</w:t>
      </w:r>
      <w:proofErr w:type="spellStart"/>
      <w:r w:rsidRPr="00061E5A">
        <w:rPr>
          <w:rFonts w:ascii="Times New Roman" w:hAnsi="Times New Roman"/>
          <w:sz w:val="32"/>
          <w:szCs w:val="32"/>
        </w:rPr>
        <w:t>Яндекс</w:t>
      </w:r>
      <w:proofErr w:type="gramStart"/>
      <w:r w:rsidRPr="00061E5A">
        <w:rPr>
          <w:rFonts w:ascii="Times New Roman" w:hAnsi="Times New Roman"/>
          <w:sz w:val="32"/>
          <w:szCs w:val="32"/>
        </w:rPr>
        <w:t>.Д</w:t>
      </w:r>
      <w:proofErr w:type="gramEnd"/>
      <w:r w:rsidRPr="00061E5A">
        <w:rPr>
          <w:rFonts w:ascii="Times New Roman" w:hAnsi="Times New Roman"/>
          <w:sz w:val="32"/>
          <w:szCs w:val="32"/>
        </w:rPr>
        <w:t>еньгах</w:t>
      </w:r>
      <w:proofErr w:type="spellEnd"/>
      <w:r w:rsidRPr="00061E5A">
        <w:rPr>
          <w:rFonts w:ascii="Times New Roman" w:hAnsi="Times New Roman"/>
          <w:sz w:val="32"/>
          <w:szCs w:val="32"/>
        </w:rPr>
        <w:t>»  и, там же нажать кнопку «Печать чека»  и сохранить его.</w:t>
      </w:r>
    </w:p>
    <w:p w:rsidR="00253A09" w:rsidRPr="00061E5A" w:rsidRDefault="00253A09" w:rsidP="00253A09">
      <w:pPr>
        <w:rPr>
          <w:rFonts w:ascii="Times New Roman" w:hAnsi="Times New Roman"/>
          <w:sz w:val="32"/>
          <w:szCs w:val="32"/>
        </w:rPr>
      </w:pPr>
      <w:r w:rsidRPr="00061E5A">
        <w:rPr>
          <w:rFonts w:ascii="Times New Roman" w:hAnsi="Times New Roman"/>
          <w:b/>
          <w:sz w:val="32"/>
          <w:szCs w:val="32"/>
        </w:rPr>
        <w:t xml:space="preserve">Или  </w:t>
      </w:r>
      <w:r w:rsidRPr="00061E5A">
        <w:rPr>
          <w:rFonts w:ascii="Times New Roman" w:hAnsi="Times New Roman"/>
          <w:b/>
          <w:color w:val="C00000"/>
          <w:sz w:val="32"/>
          <w:szCs w:val="32"/>
        </w:rPr>
        <w:t>КИВ</w:t>
      </w:r>
      <w:proofErr w:type="gramStart"/>
      <w:r w:rsidRPr="00061E5A">
        <w:rPr>
          <w:rFonts w:ascii="Times New Roman" w:hAnsi="Times New Roman"/>
          <w:b/>
          <w:color w:val="C00000"/>
          <w:sz w:val="32"/>
          <w:szCs w:val="32"/>
        </w:rPr>
        <w:t>И-</w:t>
      </w:r>
      <w:proofErr w:type="gramEnd"/>
      <w:r w:rsidRPr="00061E5A">
        <w:rPr>
          <w:rFonts w:ascii="Times New Roman" w:hAnsi="Times New Roman"/>
          <w:b/>
          <w:color w:val="C00000"/>
          <w:sz w:val="32"/>
          <w:szCs w:val="32"/>
        </w:rPr>
        <w:t xml:space="preserve"> Кошелек +79511711972</w:t>
      </w:r>
      <w:r w:rsidRPr="00061E5A">
        <w:rPr>
          <w:rFonts w:ascii="Times New Roman" w:hAnsi="Times New Roman"/>
          <w:sz w:val="32"/>
          <w:szCs w:val="32"/>
        </w:rPr>
        <w:t xml:space="preserve">, </w:t>
      </w:r>
    </w:p>
    <w:p w:rsidR="00253A09" w:rsidRPr="00061E5A" w:rsidRDefault="00253A09" w:rsidP="00253A09">
      <w:pPr>
        <w:rPr>
          <w:rFonts w:ascii="Times New Roman" w:hAnsi="Times New Roman"/>
          <w:sz w:val="32"/>
          <w:szCs w:val="32"/>
        </w:rPr>
      </w:pPr>
      <w:proofErr w:type="spellStart"/>
      <w:r w:rsidRPr="00061E5A">
        <w:rPr>
          <w:rFonts w:ascii="Times New Roman" w:hAnsi="Times New Roman"/>
          <w:sz w:val="32"/>
          <w:szCs w:val="32"/>
        </w:rPr>
        <w:t>Сбербанк-Онлайн</w:t>
      </w:r>
      <w:proofErr w:type="spellEnd"/>
      <w:r w:rsidRPr="00061E5A">
        <w:rPr>
          <w:rFonts w:ascii="Times New Roman" w:hAnsi="Times New Roman"/>
          <w:sz w:val="32"/>
          <w:szCs w:val="32"/>
        </w:rPr>
        <w:t xml:space="preserve"> на но</w:t>
      </w:r>
      <w:r>
        <w:rPr>
          <w:rFonts w:ascii="Times New Roman" w:hAnsi="Times New Roman"/>
          <w:sz w:val="32"/>
          <w:szCs w:val="32"/>
        </w:rPr>
        <w:t>мера карт или на счет ООО «</w:t>
      </w:r>
      <w:r w:rsidRPr="00061E5A">
        <w:rPr>
          <w:rFonts w:ascii="Times New Roman" w:hAnsi="Times New Roman"/>
          <w:sz w:val="32"/>
          <w:szCs w:val="32"/>
        </w:rPr>
        <w:t xml:space="preserve">ИНТЕЛЛЕКТУАЛ». </w:t>
      </w:r>
    </w:p>
    <w:p w:rsidR="00253A09" w:rsidRPr="00061E5A" w:rsidRDefault="00253A09" w:rsidP="00253A09">
      <w:pPr>
        <w:rPr>
          <w:rFonts w:ascii="Times New Roman" w:hAnsi="Times New Roman"/>
          <w:sz w:val="32"/>
          <w:szCs w:val="32"/>
        </w:rPr>
      </w:pPr>
      <w:r w:rsidRPr="00061E5A">
        <w:rPr>
          <w:rFonts w:ascii="Times New Roman" w:hAnsi="Times New Roman"/>
          <w:b/>
          <w:sz w:val="32"/>
          <w:szCs w:val="32"/>
        </w:rPr>
        <w:t xml:space="preserve">Или </w:t>
      </w:r>
      <w:r w:rsidRPr="00061E5A">
        <w:rPr>
          <w:rFonts w:ascii="Times New Roman" w:hAnsi="Times New Roman"/>
          <w:sz w:val="32"/>
          <w:szCs w:val="32"/>
        </w:rPr>
        <w:t xml:space="preserve">Переводом с карты на карту Сбербанка:  </w:t>
      </w:r>
    </w:p>
    <w:p w:rsidR="00253A09" w:rsidRPr="00061E5A" w:rsidRDefault="00253A09" w:rsidP="00253A09">
      <w:pPr>
        <w:rPr>
          <w:rFonts w:ascii="Times New Roman" w:hAnsi="Times New Roman"/>
          <w:sz w:val="32"/>
          <w:szCs w:val="32"/>
        </w:rPr>
      </w:pPr>
      <w:r w:rsidRPr="00061E5A">
        <w:rPr>
          <w:rFonts w:ascii="Times New Roman" w:hAnsi="Times New Roman"/>
          <w:color w:val="FF0000"/>
          <w:sz w:val="32"/>
          <w:szCs w:val="32"/>
        </w:rPr>
        <w:t xml:space="preserve">№  </w:t>
      </w:r>
      <w:r w:rsidRPr="00480DF9">
        <w:rPr>
          <w:rFonts w:ascii="Times New Roman" w:hAnsi="Times New Roman"/>
          <w:b/>
          <w:bCs/>
          <w:color w:val="002060"/>
          <w:sz w:val="40"/>
          <w:szCs w:val="40"/>
        </w:rPr>
        <w:t>4276  8260  2417   8268</w:t>
      </w:r>
      <w:r w:rsidRPr="00061E5A">
        <w:rPr>
          <w:rFonts w:ascii="Times New Roman" w:hAnsi="Times New Roman"/>
          <w:b/>
          <w:color w:val="002060"/>
          <w:sz w:val="32"/>
          <w:szCs w:val="32"/>
        </w:rPr>
        <w:t>,</w:t>
      </w:r>
    </w:p>
    <w:p w:rsidR="00253A09" w:rsidRPr="00061E5A" w:rsidRDefault="00253A09" w:rsidP="00253A09">
      <w:pPr>
        <w:rPr>
          <w:rFonts w:ascii="Times New Roman" w:hAnsi="Times New Roman"/>
          <w:sz w:val="32"/>
          <w:szCs w:val="32"/>
        </w:rPr>
      </w:pPr>
      <w:r w:rsidRPr="00061E5A">
        <w:rPr>
          <w:rFonts w:ascii="Times New Roman" w:hAnsi="Times New Roman"/>
          <w:sz w:val="32"/>
          <w:szCs w:val="32"/>
        </w:rPr>
        <w:t>Или оплатить в любом отделении Сбербанка при предъявлении паспорта</w:t>
      </w:r>
      <w:proofErr w:type="gramStart"/>
      <w:r w:rsidRPr="00061E5A">
        <w:rPr>
          <w:rFonts w:ascii="Times New Roman" w:hAnsi="Times New Roman"/>
          <w:sz w:val="32"/>
          <w:szCs w:val="32"/>
        </w:rPr>
        <w:t xml:space="preserve"> Н</w:t>
      </w:r>
      <w:proofErr w:type="gramEnd"/>
      <w:r w:rsidRPr="00061E5A">
        <w:rPr>
          <w:rFonts w:ascii="Times New Roman" w:hAnsi="Times New Roman"/>
          <w:sz w:val="32"/>
          <w:szCs w:val="32"/>
        </w:rPr>
        <w:t>а данный номер карты Сбербанка.</w:t>
      </w:r>
    </w:p>
    <w:p w:rsidR="00253A09" w:rsidRPr="00061E5A" w:rsidRDefault="00253A09" w:rsidP="00253A09">
      <w:pPr>
        <w:rPr>
          <w:rFonts w:ascii="Times New Roman" w:hAnsi="Times New Roman"/>
          <w:color w:val="FF0000"/>
          <w:sz w:val="32"/>
          <w:szCs w:val="32"/>
        </w:rPr>
      </w:pPr>
      <w:r w:rsidRPr="00061E5A">
        <w:rPr>
          <w:rFonts w:ascii="Times New Roman" w:hAnsi="Times New Roman"/>
          <w:b/>
          <w:sz w:val="32"/>
          <w:szCs w:val="32"/>
        </w:rPr>
        <w:t>Или</w:t>
      </w:r>
      <w:r w:rsidRPr="00061E5A">
        <w:rPr>
          <w:rFonts w:ascii="Times New Roman" w:hAnsi="Times New Roman"/>
          <w:sz w:val="32"/>
          <w:szCs w:val="32"/>
        </w:rPr>
        <w:t xml:space="preserve"> Переводом с карты на карту </w:t>
      </w:r>
      <w:r w:rsidRPr="00061E5A">
        <w:rPr>
          <w:rFonts w:ascii="Times New Roman" w:hAnsi="Times New Roman"/>
          <w:color w:val="FF0000"/>
          <w:sz w:val="32"/>
          <w:szCs w:val="32"/>
        </w:rPr>
        <w:t>ВТБ24: №4714 8700 9908 4589</w:t>
      </w:r>
    </w:p>
    <w:p w:rsidR="00253A09" w:rsidRPr="00061E5A" w:rsidRDefault="00253A09" w:rsidP="00253A09">
      <w:pPr>
        <w:rPr>
          <w:rFonts w:ascii="Times New Roman" w:hAnsi="Times New Roman"/>
          <w:sz w:val="32"/>
          <w:szCs w:val="32"/>
        </w:rPr>
      </w:pPr>
      <w:r w:rsidRPr="00061E5A">
        <w:rPr>
          <w:rFonts w:ascii="Times New Roman" w:hAnsi="Times New Roman"/>
          <w:b/>
          <w:sz w:val="32"/>
          <w:szCs w:val="32"/>
        </w:rPr>
        <w:t>или</w:t>
      </w:r>
      <w:r w:rsidRPr="00061E5A">
        <w:rPr>
          <w:rFonts w:ascii="Times New Roman" w:hAnsi="Times New Roman"/>
          <w:sz w:val="32"/>
          <w:szCs w:val="32"/>
        </w:rPr>
        <w:t xml:space="preserve"> по квитанц</w:t>
      </w:r>
      <w:proofErr w:type="gramStart"/>
      <w:r w:rsidRPr="00061E5A">
        <w:rPr>
          <w:rFonts w:ascii="Times New Roman" w:hAnsi="Times New Roman"/>
          <w:sz w:val="32"/>
          <w:szCs w:val="32"/>
        </w:rPr>
        <w:t>ии ООО</w:t>
      </w:r>
      <w:proofErr w:type="gramEnd"/>
      <w:r w:rsidRPr="00061E5A">
        <w:rPr>
          <w:rFonts w:ascii="Times New Roman" w:hAnsi="Times New Roman"/>
          <w:sz w:val="32"/>
          <w:szCs w:val="32"/>
        </w:rPr>
        <w:t xml:space="preserve"> «ИНТЕЛЛЕКТУАЛ».</w:t>
      </w:r>
    </w:p>
    <w:p w:rsidR="00253A09" w:rsidRPr="00061E5A" w:rsidRDefault="00253A09" w:rsidP="00253A09">
      <w:pPr>
        <w:pStyle w:val="a7"/>
        <w:shd w:val="clear" w:color="auto" w:fill="FFFFFF"/>
        <w:spacing w:before="0" w:beforeAutospacing="0" w:after="175" w:afterAutospacing="0" w:line="263" w:lineRule="atLeast"/>
        <w:rPr>
          <w:rFonts w:eastAsia="Batang"/>
          <w:sz w:val="28"/>
          <w:szCs w:val="28"/>
        </w:rPr>
      </w:pPr>
    </w:p>
    <w:p w:rsidR="00253A09" w:rsidRPr="00061E5A" w:rsidRDefault="00253A09" w:rsidP="00253A09">
      <w:pPr>
        <w:pStyle w:val="a7"/>
        <w:shd w:val="clear" w:color="auto" w:fill="FFFFFF"/>
        <w:spacing w:before="0" w:beforeAutospacing="0" w:after="175" w:afterAutospacing="0" w:line="263" w:lineRule="atLeast"/>
        <w:rPr>
          <w:rFonts w:eastAsia="Batang"/>
          <w:sz w:val="28"/>
          <w:szCs w:val="28"/>
        </w:rPr>
      </w:pPr>
    </w:p>
    <w:p w:rsidR="00253A09" w:rsidRPr="00061E5A" w:rsidRDefault="00253A09" w:rsidP="00253A09">
      <w:pPr>
        <w:pStyle w:val="a7"/>
        <w:shd w:val="clear" w:color="auto" w:fill="FFFFFF"/>
        <w:spacing w:before="0" w:beforeAutospacing="0" w:after="175" w:afterAutospacing="0" w:line="263" w:lineRule="atLeast"/>
        <w:rPr>
          <w:rFonts w:eastAsia="Batang"/>
          <w:sz w:val="28"/>
          <w:szCs w:val="28"/>
        </w:rPr>
      </w:pPr>
    </w:p>
    <w:p w:rsidR="00253A09" w:rsidRDefault="00253A09" w:rsidP="00253A09">
      <w:pPr>
        <w:pStyle w:val="a7"/>
        <w:shd w:val="clear" w:color="auto" w:fill="FFFFFF"/>
        <w:spacing w:before="0" w:beforeAutospacing="0" w:after="175" w:afterAutospacing="0" w:line="263" w:lineRule="atLeast"/>
        <w:rPr>
          <w:rFonts w:eastAsia="Batang"/>
          <w:sz w:val="28"/>
          <w:szCs w:val="28"/>
        </w:rPr>
      </w:pPr>
    </w:p>
    <w:p w:rsidR="00253A09" w:rsidRPr="00061E5A" w:rsidRDefault="00253A09" w:rsidP="00253A09">
      <w:pPr>
        <w:pStyle w:val="a7"/>
        <w:shd w:val="clear" w:color="auto" w:fill="FFFFFF"/>
        <w:spacing w:before="0" w:beforeAutospacing="0" w:after="175" w:afterAutospacing="0" w:line="263" w:lineRule="atLeast"/>
        <w:rPr>
          <w:rFonts w:eastAsia="Batang"/>
          <w:sz w:val="28"/>
          <w:szCs w:val="28"/>
        </w:rPr>
      </w:pPr>
    </w:p>
    <w:tbl>
      <w:tblPr>
        <w:tblpPr w:leftFromText="180" w:rightFromText="180" w:vertAnchor="page" w:horzAnchor="margin" w:tblpXSpec="center" w:tblpY="2387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925"/>
        <w:gridCol w:w="1996"/>
        <w:gridCol w:w="718"/>
        <w:gridCol w:w="259"/>
        <w:gridCol w:w="236"/>
        <w:gridCol w:w="117"/>
        <w:gridCol w:w="840"/>
        <w:gridCol w:w="329"/>
        <w:gridCol w:w="97"/>
        <w:gridCol w:w="495"/>
        <w:gridCol w:w="2586"/>
      </w:tblGrid>
      <w:tr w:rsidR="00253A09" w:rsidRPr="00260E9F" w:rsidTr="00640553">
        <w:trPr>
          <w:cantSplit/>
          <w:trHeight w:val="43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3A09" w:rsidRPr="00260E9F" w:rsidRDefault="00253A09" w:rsidP="00640553">
            <w:pPr>
              <w:autoSpaceDE w:val="0"/>
              <w:autoSpaceDN w:val="0"/>
              <w:spacing w:before="240" w:after="60" w:line="240" w:lineRule="auto"/>
              <w:jc w:val="center"/>
              <w:outlineLvl w:val="0"/>
              <w:rPr>
                <w:rFonts w:ascii="Times New Roman" w:eastAsia="Times New Roman" w:hAnsi="Times New Roman"/>
                <w:b/>
                <w:bCs/>
                <w:kern w:val="32"/>
                <w:sz w:val="16"/>
                <w:szCs w:val="16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b/>
                <w:bCs/>
                <w:kern w:val="32"/>
                <w:sz w:val="16"/>
                <w:szCs w:val="16"/>
                <w:lang w:eastAsia="ru-RU"/>
              </w:rPr>
              <w:lastRenderedPageBreak/>
              <w:t>Извещение</w:t>
            </w: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</w:tc>
        <w:tc>
          <w:tcPr>
            <w:tcW w:w="7673" w:type="dxa"/>
            <w:gridSpan w:val="10"/>
            <w:tcBorders>
              <w:top w:val="single" w:sz="18" w:space="0" w:color="auto"/>
              <w:left w:val="single" w:sz="18" w:space="0" w:color="auto"/>
              <w:bottom w:val="single" w:sz="6" w:space="0" w:color="auto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</w:t>
            </w:r>
            <w:r w:rsidRPr="00260E9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                                                                                                         </w:t>
            </w: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Общество с ограниченной ответственностью «ИНТЕЛЛЕКТУАЛ»</w:t>
            </w:r>
          </w:p>
        </w:tc>
      </w:tr>
      <w:tr w:rsidR="00253A09" w:rsidRPr="00260E9F" w:rsidTr="00640553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67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253A09" w:rsidRPr="00260E9F" w:rsidTr="00640553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4205271048/420501001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4464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40702810026000000339</w:t>
            </w:r>
          </w:p>
        </w:tc>
      </w:tr>
      <w:tr w:rsidR="00253A09" w:rsidRPr="00260E9F" w:rsidTr="00640553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67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(ИНН/КПП получателя платежа)                                                        </w:t>
            </w:r>
            <w:proofErr w:type="gramStart"/>
            <w:r w:rsidRPr="00260E9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( </w:t>
            </w:r>
            <w:proofErr w:type="gramEnd"/>
            <w:r w:rsidRPr="00260E9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>номер счета получателя платежа)</w:t>
            </w:r>
          </w:p>
        </w:tc>
      </w:tr>
      <w:tr w:rsidR="00253A09" w:rsidRPr="00260E9F" w:rsidTr="00640553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r w:rsidRPr="00260E9F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260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Кемеровское отделение №8615 ПАО Сбербанк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6" w:space="0" w:color="auto"/>
            </w:tcBorders>
          </w:tcPr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043207612</w:t>
            </w:r>
          </w:p>
        </w:tc>
      </w:tr>
      <w:tr w:rsidR="00253A09" w:rsidRPr="00260E9F" w:rsidTr="00640553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67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253A09" w:rsidRPr="00260E9F" w:rsidTr="00640553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260E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кор</w:t>
            </w:r>
            <w:proofErr w:type="spellEnd"/>
            <w:r w:rsidRPr="00260E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./</w:t>
            </w:r>
            <w:proofErr w:type="spellStart"/>
            <w:r w:rsidRPr="00260E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сч</w:t>
            </w:r>
            <w:proofErr w:type="spellEnd"/>
            <w:r w:rsidRPr="00260E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банка получателя платежа</w:t>
            </w:r>
          </w:p>
        </w:tc>
        <w:tc>
          <w:tcPr>
            <w:tcW w:w="4347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30101810200000000612</w:t>
            </w:r>
          </w:p>
        </w:tc>
      </w:tr>
      <w:tr w:rsidR="00253A09" w:rsidRPr="00260E9F" w:rsidTr="00640553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За информационные услуги </w:t>
            </w:r>
            <w:proofErr w:type="gramStart"/>
            <w:r w:rsidRPr="00260E9F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для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  <w:tc>
          <w:tcPr>
            <w:tcW w:w="3081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</w:p>
        </w:tc>
      </w:tr>
      <w:tr w:rsidR="00253A09" w:rsidRPr="00260E9F" w:rsidTr="00640553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67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253A09" w:rsidRPr="00260E9F" w:rsidTr="00640553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677" w:type="dxa"/>
            <w:gridSpan w:val="9"/>
            <w:tcBorders>
              <w:top w:val="nil"/>
              <w:left w:val="nil"/>
              <w:bottom w:val="nil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253A09" w:rsidRPr="00260E9F" w:rsidTr="00640553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677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253A09" w:rsidRPr="00260E9F" w:rsidTr="00640553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67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53A09" w:rsidRPr="00260E9F" w:rsidRDefault="00253A09" w:rsidP="00640553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Сумма платежа:           руб.  00 коп.</w:t>
            </w:r>
            <w:r w:rsidRPr="00260E9F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   </w:t>
            </w:r>
            <w:r w:rsidRPr="00260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Сумма платы за услуги: _______ руб. </w:t>
            </w:r>
            <w:proofErr w:type="spellStart"/>
            <w:r w:rsidRPr="00260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_____коп</w:t>
            </w:r>
            <w:proofErr w:type="spellEnd"/>
          </w:p>
        </w:tc>
      </w:tr>
      <w:tr w:rsidR="00253A09" w:rsidRPr="00260E9F" w:rsidTr="00640553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67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Итого ______________ руб. ______ коп.       “______”_____________________ 20___г.</w:t>
            </w:r>
          </w:p>
        </w:tc>
      </w:tr>
      <w:tr w:rsidR="00253A09" w:rsidRPr="00260E9F" w:rsidTr="00640553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673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                          </w:t>
            </w:r>
            <w:r w:rsidRPr="00260E9F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</w:tc>
      </w:tr>
      <w:tr w:rsidR="00253A09" w:rsidRPr="00260E9F" w:rsidTr="00640553">
        <w:trPr>
          <w:cantSplit/>
          <w:trHeight w:val="165"/>
        </w:trPr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 xml:space="preserve">Квитанция </w:t>
            </w: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  <w:r w:rsidRPr="00260E9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Кассир</w:t>
            </w: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673" w:type="dxa"/>
            <w:gridSpan w:val="10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</w:t>
            </w:r>
          </w:p>
        </w:tc>
      </w:tr>
      <w:tr w:rsidR="00253A09" w:rsidRPr="00260E9F" w:rsidTr="00640553">
        <w:trPr>
          <w:cantSplit/>
          <w:trHeight w:val="15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673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</w:tcBorders>
          </w:tcPr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  <w:t>Общество с ограниченной ответственностью «ИНТЕЛЛЕКТУАЛ»</w:t>
            </w:r>
          </w:p>
        </w:tc>
      </w:tr>
      <w:tr w:rsidR="00253A09" w:rsidRPr="00260E9F" w:rsidTr="00640553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67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                                            (наименование получателя платежа) </w:t>
            </w:r>
          </w:p>
        </w:tc>
      </w:tr>
      <w:tr w:rsidR="00253A09" w:rsidRPr="00260E9F" w:rsidTr="00640553">
        <w:trPr>
          <w:cantSplit/>
          <w:trHeight w:val="10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4205271048/420501001</w:t>
            </w:r>
          </w:p>
        </w:tc>
        <w:tc>
          <w:tcPr>
            <w:tcW w:w="259" w:type="dxa"/>
            <w:tcBorders>
              <w:top w:val="nil"/>
              <w:left w:val="nil"/>
              <w:bottom w:val="nil"/>
              <w:right w:val="nil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4464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40702810026000000339</w:t>
            </w:r>
          </w:p>
        </w:tc>
      </w:tr>
      <w:tr w:rsidR="00253A09" w:rsidRPr="00260E9F" w:rsidTr="00640553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67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(ИНН/КПП получателя платежа)                                            </w:t>
            </w:r>
            <w:proofErr w:type="gramStart"/>
            <w:r w:rsidRPr="00260E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( </w:t>
            </w:r>
            <w:proofErr w:type="gramEnd"/>
            <w:r w:rsidRPr="00260E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номер счета получателя платежа)</w:t>
            </w:r>
          </w:p>
        </w:tc>
      </w:tr>
      <w:tr w:rsidR="00253A09" w:rsidRPr="00260E9F" w:rsidTr="00640553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Кемеровское отделение №8615 ПАО Сбербанк</w:t>
            </w: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592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БИК</w:t>
            </w:r>
          </w:p>
        </w:tc>
        <w:tc>
          <w:tcPr>
            <w:tcW w:w="2586" w:type="dxa"/>
            <w:tcBorders>
              <w:top w:val="nil"/>
              <w:left w:val="nil"/>
              <w:bottom w:val="single" w:sz="6" w:space="0" w:color="auto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043207612</w:t>
            </w:r>
          </w:p>
        </w:tc>
      </w:tr>
      <w:tr w:rsidR="00253A09" w:rsidRPr="00260E9F" w:rsidTr="00640553">
        <w:trPr>
          <w:cantSplit/>
          <w:trHeight w:val="16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67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                     (наименование банка получателя платежа)</w:t>
            </w:r>
          </w:p>
        </w:tc>
      </w:tr>
      <w:tr w:rsidR="00253A09" w:rsidRPr="00260E9F" w:rsidTr="00640553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332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 xml:space="preserve">Номер </w:t>
            </w:r>
            <w:proofErr w:type="spellStart"/>
            <w:r w:rsidRPr="00260E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кор</w:t>
            </w:r>
            <w:proofErr w:type="spellEnd"/>
            <w:r w:rsidRPr="00260E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./</w:t>
            </w:r>
            <w:proofErr w:type="spellStart"/>
            <w:r w:rsidRPr="00260E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сч</w:t>
            </w:r>
            <w:proofErr w:type="spellEnd"/>
            <w:r w:rsidRPr="00260E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банка получателя платежа</w:t>
            </w:r>
          </w:p>
        </w:tc>
        <w:tc>
          <w:tcPr>
            <w:tcW w:w="4347" w:type="dxa"/>
            <w:gridSpan w:val="5"/>
            <w:tcBorders>
              <w:top w:val="nil"/>
              <w:left w:val="nil"/>
              <w:bottom w:val="single" w:sz="6" w:space="0" w:color="auto"/>
            </w:tcBorders>
          </w:tcPr>
          <w:p w:rsidR="00253A09" w:rsidRPr="00260E9F" w:rsidRDefault="00253A09" w:rsidP="0064055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30101810200000000612</w:t>
            </w:r>
          </w:p>
        </w:tc>
      </w:tr>
      <w:tr w:rsidR="00253A09" w:rsidRPr="00260E9F" w:rsidTr="00640553">
        <w:trPr>
          <w:cantSplit/>
          <w:trHeight w:val="9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4166" w:type="dxa"/>
            <w:gridSpan w:val="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 xml:space="preserve">За информационные услуги </w:t>
            </w:r>
            <w:proofErr w:type="gramStart"/>
            <w:r w:rsidRPr="00260E9F"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  <w:t>для</w:t>
            </w:r>
            <w:proofErr w:type="gramEnd"/>
          </w:p>
        </w:tc>
        <w:tc>
          <w:tcPr>
            <w:tcW w:w="42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  <w:tc>
          <w:tcPr>
            <w:tcW w:w="3081" w:type="dxa"/>
            <w:gridSpan w:val="2"/>
            <w:tcBorders>
              <w:top w:val="nil"/>
              <w:left w:val="nil"/>
              <w:bottom w:val="single" w:sz="6" w:space="0" w:color="auto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</w:p>
        </w:tc>
      </w:tr>
      <w:tr w:rsidR="00253A09" w:rsidRPr="00260E9F" w:rsidTr="00640553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67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(наименование платежа)                                                               (номер лицевого счета (код) плательщика)</w:t>
            </w:r>
          </w:p>
        </w:tc>
      </w:tr>
      <w:tr w:rsidR="00253A09" w:rsidRPr="00260E9F" w:rsidTr="00640553">
        <w:trPr>
          <w:cantSplit/>
          <w:trHeight w:val="7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Ф.И.О. плательщика:</w:t>
            </w:r>
          </w:p>
        </w:tc>
        <w:tc>
          <w:tcPr>
            <w:tcW w:w="5677" w:type="dxa"/>
            <w:gridSpan w:val="9"/>
            <w:tcBorders>
              <w:top w:val="nil"/>
              <w:left w:val="nil"/>
              <w:bottom w:val="nil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253A09" w:rsidRPr="00260E9F" w:rsidTr="00640553">
        <w:trPr>
          <w:cantSplit/>
          <w:trHeight w:val="18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1996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Адрес плательщика:</w:t>
            </w:r>
          </w:p>
        </w:tc>
        <w:tc>
          <w:tcPr>
            <w:tcW w:w="5677" w:type="dxa"/>
            <w:gridSpan w:val="9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</w:pPr>
          </w:p>
        </w:tc>
      </w:tr>
      <w:tr w:rsidR="00253A09" w:rsidRPr="00260E9F" w:rsidTr="00640553">
        <w:trPr>
          <w:cantSplit/>
          <w:trHeight w:val="135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67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53A09" w:rsidRPr="00260E9F" w:rsidRDefault="00253A09" w:rsidP="00640553">
            <w:pPr>
              <w:spacing w:after="0" w:line="240" w:lineRule="auto"/>
              <w:ind w:left="-108"/>
              <w:rPr>
                <w:rFonts w:ascii="Times New Roman" w:eastAsia="Times New Roman" w:hAnsi="Times New Roman"/>
                <w:b/>
                <w:sz w:val="12"/>
                <w:szCs w:val="12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  Сумма платежа:              руб.  00 коп.</w:t>
            </w:r>
            <w:r w:rsidRPr="00260E9F">
              <w:rPr>
                <w:rFonts w:ascii="Times New Roman" w:eastAsia="Times New Roman" w:hAnsi="Times New Roman"/>
                <w:b/>
                <w:sz w:val="14"/>
                <w:szCs w:val="14"/>
                <w:lang w:eastAsia="ru-RU"/>
              </w:rPr>
              <w:t xml:space="preserve">   </w:t>
            </w:r>
            <w:r w:rsidRPr="00260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 xml:space="preserve">Сумма платы за услуги: _______ руб. </w:t>
            </w:r>
            <w:proofErr w:type="spellStart"/>
            <w:r w:rsidRPr="00260E9F">
              <w:rPr>
                <w:rFonts w:ascii="Times New Roman" w:eastAsia="Times New Roman" w:hAnsi="Times New Roman"/>
                <w:b/>
                <w:sz w:val="18"/>
                <w:szCs w:val="18"/>
                <w:lang w:eastAsia="ru-RU"/>
              </w:rPr>
              <w:t>_____коп</w:t>
            </w:r>
            <w:proofErr w:type="spellEnd"/>
          </w:p>
        </w:tc>
      </w:tr>
      <w:tr w:rsidR="00253A09" w:rsidRPr="00260E9F" w:rsidTr="00640553">
        <w:trPr>
          <w:cantSplit/>
          <w:trHeight w:val="1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673" w:type="dxa"/>
            <w:gridSpan w:val="10"/>
            <w:tcBorders>
              <w:top w:val="nil"/>
              <w:left w:val="single" w:sz="18" w:space="0" w:color="auto"/>
              <w:bottom w:val="nil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Итого </w:t>
            </w:r>
            <w:r w:rsidRPr="00260E9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>___</w:t>
            </w:r>
            <w:r w:rsidRPr="00260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___</w:t>
            </w:r>
            <w:r w:rsidRPr="00260E9F">
              <w:rPr>
                <w:rFonts w:ascii="Times New Roman" w:eastAsia="Times New Roman" w:hAnsi="Times New Roman"/>
                <w:sz w:val="18"/>
                <w:szCs w:val="18"/>
                <w:lang w:val="en-US" w:eastAsia="ru-RU"/>
              </w:rPr>
              <w:t xml:space="preserve">_____ </w:t>
            </w:r>
            <w:r w:rsidRPr="00260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руб</w:t>
            </w:r>
            <w:r w:rsidRPr="00260E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</w:t>
            </w:r>
            <w:r w:rsidRPr="00260E9F">
              <w:rPr>
                <w:rFonts w:ascii="Times New Roman" w:eastAsia="Times New Roman" w:hAnsi="Times New Roman"/>
                <w:sz w:val="16"/>
                <w:szCs w:val="16"/>
                <w:lang w:val="en-US" w:eastAsia="ru-RU"/>
              </w:rPr>
              <w:t xml:space="preserve"> _____ </w:t>
            </w:r>
            <w:r w:rsidRPr="00260E9F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коп</w:t>
            </w:r>
            <w:r w:rsidRPr="00260E9F">
              <w:rPr>
                <w:rFonts w:ascii="Times New Roman" w:eastAsia="Times New Roman" w:hAnsi="Times New Roman"/>
                <w:sz w:val="16"/>
                <w:szCs w:val="16"/>
                <w:lang w:eastAsia="ru-RU"/>
              </w:rPr>
              <w:t>.                 “________”________________________ 20___г.</w:t>
            </w:r>
          </w:p>
        </w:tc>
      </w:tr>
      <w:tr w:rsidR="00253A09" w:rsidRPr="00260E9F" w:rsidTr="00640553">
        <w:trPr>
          <w:cantSplit/>
          <w:trHeight w:val="420"/>
        </w:trPr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6"/>
                <w:szCs w:val="16"/>
                <w:lang w:val="en-US" w:eastAsia="ru-RU"/>
              </w:rPr>
            </w:pPr>
          </w:p>
        </w:tc>
        <w:tc>
          <w:tcPr>
            <w:tcW w:w="7673" w:type="dxa"/>
            <w:gridSpan w:val="10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</w:p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С условиями приема указанной в платежном документе суммы, в т.ч. с суммой взимаемой платы за услуги банка </w:t>
            </w:r>
          </w:p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</w:pPr>
            <w:r w:rsidRPr="00260E9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ознакомлен и согласен.              </w:t>
            </w:r>
          </w:p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4"/>
                <w:szCs w:val="14"/>
                <w:lang w:val="en-US" w:eastAsia="ru-RU"/>
              </w:rPr>
            </w:pPr>
            <w:r w:rsidRPr="00260E9F">
              <w:rPr>
                <w:rFonts w:ascii="Times New Roman" w:eastAsia="Times New Roman" w:hAnsi="Times New Roman"/>
                <w:sz w:val="14"/>
                <w:szCs w:val="14"/>
                <w:lang w:eastAsia="ru-RU"/>
              </w:rPr>
              <w:t xml:space="preserve">                                                                                </w:t>
            </w:r>
            <w:r w:rsidRPr="00260E9F">
              <w:rPr>
                <w:rFonts w:ascii="Times New Roman" w:eastAsia="Times New Roman" w:hAnsi="Times New Roman"/>
                <w:b/>
                <w:bCs/>
                <w:sz w:val="14"/>
                <w:szCs w:val="14"/>
                <w:lang w:eastAsia="ru-RU"/>
              </w:rPr>
              <w:t>Подпись плательщика</w:t>
            </w:r>
          </w:p>
          <w:p w:rsidR="00253A09" w:rsidRPr="00260E9F" w:rsidRDefault="00253A09" w:rsidP="00640553">
            <w:pPr>
              <w:spacing w:after="0" w:line="240" w:lineRule="auto"/>
              <w:rPr>
                <w:rFonts w:ascii="Times New Roman" w:eastAsia="Times New Roman" w:hAnsi="Times New Roman"/>
                <w:sz w:val="14"/>
                <w:szCs w:val="14"/>
                <w:lang w:val="en-US" w:eastAsia="ru-RU"/>
              </w:rPr>
            </w:pPr>
          </w:p>
        </w:tc>
      </w:tr>
    </w:tbl>
    <w:p w:rsidR="00253A09" w:rsidRPr="00061E5A" w:rsidRDefault="00253A09" w:rsidP="00253A09">
      <w:pPr>
        <w:pStyle w:val="a7"/>
        <w:shd w:val="clear" w:color="auto" w:fill="FFFFFF"/>
        <w:spacing w:before="0" w:beforeAutospacing="0" w:after="175" w:afterAutospacing="0" w:line="263" w:lineRule="atLeast"/>
        <w:rPr>
          <w:rFonts w:eastAsia="Batang"/>
          <w:sz w:val="28"/>
          <w:szCs w:val="28"/>
        </w:rPr>
      </w:pPr>
    </w:p>
    <w:p w:rsidR="00253A09" w:rsidRPr="00061E5A" w:rsidRDefault="00253A09" w:rsidP="00253A09">
      <w:pPr>
        <w:pStyle w:val="a7"/>
        <w:shd w:val="clear" w:color="auto" w:fill="FFFFFF"/>
        <w:spacing w:before="0" w:beforeAutospacing="0" w:after="175" w:afterAutospacing="0" w:line="263" w:lineRule="atLeast"/>
        <w:rPr>
          <w:rFonts w:eastAsia="Batang"/>
          <w:sz w:val="28"/>
          <w:szCs w:val="28"/>
        </w:rPr>
      </w:pPr>
    </w:p>
    <w:p w:rsidR="00253A09" w:rsidRPr="00061E5A" w:rsidRDefault="00253A09" w:rsidP="00253A09">
      <w:pPr>
        <w:pStyle w:val="a7"/>
        <w:shd w:val="clear" w:color="auto" w:fill="FFFFFF"/>
        <w:spacing w:before="0" w:beforeAutospacing="0" w:after="175" w:afterAutospacing="0" w:line="263" w:lineRule="atLeast"/>
        <w:rPr>
          <w:rFonts w:eastAsia="Batang"/>
          <w:sz w:val="28"/>
          <w:szCs w:val="28"/>
        </w:rPr>
      </w:pPr>
    </w:p>
    <w:p w:rsidR="00253A09" w:rsidRDefault="00253A09" w:rsidP="00CB380C">
      <w:pPr>
        <w:jc w:val="center"/>
      </w:pPr>
    </w:p>
    <w:sectPr w:rsidR="00253A09" w:rsidSect="00EA5B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8403EA"/>
    <w:multiLevelType w:val="hybridMultilevel"/>
    <w:tmpl w:val="AEAED4A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1CF94314"/>
    <w:multiLevelType w:val="hybridMultilevel"/>
    <w:tmpl w:val="5742D0E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C502173"/>
    <w:multiLevelType w:val="hybridMultilevel"/>
    <w:tmpl w:val="D786E18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346C570D"/>
    <w:multiLevelType w:val="hybridMultilevel"/>
    <w:tmpl w:val="B06235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5A3A278A"/>
    <w:multiLevelType w:val="hybridMultilevel"/>
    <w:tmpl w:val="165C21F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B380C"/>
    <w:rsid w:val="000D02E8"/>
    <w:rsid w:val="000F518B"/>
    <w:rsid w:val="00253A09"/>
    <w:rsid w:val="00853A9F"/>
    <w:rsid w:val="008A663C"/>
    <w:rsid w:val="008B6280"/>
    <w:rsid w:val="009F77BD"/>
    <w:rsid w:val="00AA7230"/>
    <w:rsid w:val="00AC23A1"/>
    <w:rsid w:val="00BE110C"/>
    <w:rsid w:val="00BE1E85"/>
    <w:rsid w:val="00C664EB"/>
    <w:rsid w:val="00C67EB0"/>
    <w:rsid w:val="00CB380C"/>
    <w:rsid w:val="00EA5BEF"/>
    <w:rsid w:val="00F65D62"/>
    <w:rsid w:val="00FF16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80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B3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B380C"/>
    <w:rPr>
      <w:rFonts w:ascii="Tahoma" w:eastAsia="Calibri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CB380C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CB380C"/>
    <w:pPr>
      <w:ind w:left="720"/>
      <w:contextualSpacing/>
    </w:pPr>
  </w:style>
  <w:style w:type="paragraph" w:styleId="a7">
    <w:name w:val="Normal (Web)"/>
    <w:basedOn w:val="a"/>
    <w:uiPriority w:val="99"/>
    <w:unhideWhenUsed/>
    <w:rsid w:val="00253A0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tellektyal@yandex.ru" TargetMode="External"/><Relationship Id="rId13" Type="http://schemas.openxmlformats.org/officeDocument/2006/relationships/hyperlink" Target="mailto:intellektyal@yandex.ru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intellektyal@yandex.ru" TargetMode="External"/><Relationship Id="rId12" Type="http://schemas.openxmlformats.org/officeDocument/2006/relationships/hyperlink" Target="mailto:intellektyal@yandex.ru" TargetMode="External"/><Relationship Id="rId17" Type="http://schemas.openxmlformats.org/officeDocument/2006/relationships/hyperlink" Target="mailto:intellektyal@yandex.ru" TargetMode="External"/><Relationship Id="rId2" Type="http://schemas.openxmlformats.org/officeDocument/2006/relationships/styles" Target="styles.xml"/><Relationship Id="rId16" Type="http://schemas.openxmlformats.org/officeDocument/2006/relationships/hyperlink" Target="mailto:intellektyal@yandex.ru" TargetMode="External"/><Relationship Id="rId1" Type="http://schemas.openxmlformats.org/officeDocument/2006/relationships/numbering" Target="numbering.xml"/><Relationship Id="rId6" Type="http://schemas.openxmlformats.org/officeDocument/2006/relationships/hyperlink" Target="mailto:intellektyal@yandex.ru" TargetMode="External"/><Relationship Id="rId11" Type="http://schemas.openxmlformats.org/officeDocument/2006/relationships/hyperlink" Target="mailto:intellektyal@yandex.ru" TargetMode="External"/><Relationship Id="rId5" Type="http://schemas.openxmlformats.org/officeDocument/2006/relationships/image" Target="media/image1.png"/><Relationship Id="rId15" Type="http://schemas.openxmlformats.org/officeDocument/2006/relationships/hyperlink" Target="mailto:intellektyal@yandex.ru" TargetMode="External"/><Relationship Id="rId10" Type="http://schemas.openxmlformats.org/officeDocument/2006/relationships/hyperlink" Target="mailto:intellektyal@yandex.ru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intellektyal@yandex.ru" TargetMode="External"/><Relationship Id="rId14" Type="http://schemas.openxmlformats.org/officeDocument/2006/relationships/hyperlink" Target="mailto:intellektyal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4</Pages>
  <Words>1033</Words>
  <Characters>5894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</dc:creator>
  <cp:keywords/>
  <dc:description/>
  <cp:lastModifiedBy>N</cp:lastModifiedBy>
  <cp:revision>10</cp:revision>
  <dcterms:created xsi:type="dcterms:W3CDTF">2017-06-18T08:36:00Z</dcterms:created>
  <dcterms:modified xsi:type="dcterms:W3CDTF">2017-07-04T06:41:00Z</dcterms:modified>
</cp:coreProperties>
</file>